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28" w:rsidRPr="00C64B9E" w:rsidRDefault="00F43028" w:rsidP="00A26F45">
      <w:pPr>
        <w:jc w:val="center"/>
      </w:pPr>
      <w:r w:rsidRPr="00C64B9E">
        <w:t>Филиал АО «Национальный центр повышения квалификации «</w:t>
      </w:r>
      <w:r w:rsidRPr="00C64B9E">
        <w:rPr>
          <w:lang w:val="kk-KZ"/>
        </w:rPr>
        <w:t>Ө</w:t>
      </w:r>
      <w:proofErr w:type="spellStart"/>
      <w:r w:rsidRPr="00C64B9E">
        <w:t>рлеу</w:t>
      </w:r>
      <w:proofErr w:type="spellEnd"/>
      <w:r w:rsidRPr="00C64B9E">
        <w:t xml:space="preserve">» «Институт </w:t>
      </w:r>
      <w:r w:rsidR="00A26F45">
        <w:t xml:space="preserve">                                                                                                                                         п</w:t>
      </w:r>
      <w:r w:rsidRPr="00C64B9E">
        <w:t>овышения квалификации педагогических работников</w:t>
      </w:r>
      <w:r w:rsidR="00A26F45">
        <w:t xml:space="preserve"> </w:t>
      </w:r>
      <w:r w:rsidRPr="00C64B9E">
        <w:t xml:space="preserve">по городу </w:t>
      </w:r>
      <w:proofErr w:type="spellStart"/>
      <w:r w:rsidRPr="00C64B9E">
        <w:t>Алматы</w:t>
      </w:r>
      <w:proofErr w:type="spellEnd"/>
      <w:r w:rsidRPr="00C64B9E">
        <w:t>»</w:t>
      </w:r>
    </w:p>
    <w:p w:rsidR="00545454" w:rsidRDefault="00545454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A26F45">
      <w:pPr>
        <w:jc w:val="center"/>
      </w:pPr>
      <w:r w:rsidRPr="00C64B9E">
        <w:t>КГУ «Общеобразовательная школа №61»</w:t>
      </w:r>
    </w:p>
    <w:p w:rsidR="00F43028" w:rsidRPr="00C64B9E" w:rsidRDefault="00F43028" w:rsidP="00A26F45">
      <w:pPr>
        <w:jc w:val="center"/>
      </w:pPr>
      <w:proofErr w:type="spellStart"/>
      <w:r w:rsidRPr="00C64B9E">
        <w:t>Турксибский</w:t>
      </w:r>
      <w:proofErr w:type="spellEnd"/>
      <w:r w:rsidRPr="00C64B9E">
        <w:t xml:space="preserve"> район</w:t>
      </w:r>
    </w:p>
    <w:p w:rsidR="00F43028" w:rsidRPr="00C64B9E" w:rsidRDefault="00F43028" w:rsidP="00A26F45">
      <w:pPr>
        <w:jc w:val="center"/>
      </w:pPr>
    </w:p>
    <w:p w:rsidR="00F43028" w:rsidRDefault="00F43028" w:rsidP="00A26F45">
      <w:pPr>
        <w:jc w:val="center"/>
      </w:pPr>
    </w:p>
    <w:p w:rsidR="00F43028" w:rsidRDefault="00F43028" w:rsidP="00A26F45">
      <w:pPr>
        <w:jc w:val="center"/>
      </w:pPr>
    </w:p>
    <w:p w:rsidR="00F43028" w:rsidRPr="008253F8" w:rsidRDefault="00F43028" w:rsidP="00A26F45">
      <w:pPr>
        <w:jc w:val="center"/>
        <w:rPr>
          <w:color w:val="000000" w:themeColor="text1"/>
          <w:sz w:val="32"/>
          <w:szCs w:val="32"/>
        </w:rPr>
      </w:pPr>
      <w:r w:rsidRPr="008253F8">
        <w:rPr>
          <w:color w:val="000000" w:themeColor="text1"/>
          <w:sz w:val="32"/>
          <w:szCs w:val="32"/>
        </w:rPr>
        <w:t>Исследовательская работа</w:t>
      </w:r>
    </w:p>
    <w:p w:rsidR="00F43028" w:rsidRDefault="00F43028" w:rsidP="00A26F45">
      <w:pPr>
        <w:jc w:val="center"/>
      </w:pPr>
      <w:r w:rsidRPr="008253F8">
        <w:t>« Как влияют разные условия на температуру воды»</w:t>
      </w:r>
    </w:p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Default="00F43028" w:rsidP="00B37E8B"/>
    <w:p w:rsidR="00F43028" w:rsidRPr="008253F8" w:rsidRDefault="00F43028" w:rsidP="002E5263">
      <w:pPr>
        <w:jc w:val="right"/>
      </w:pPr>
      <w:r w:rsidRPr="008253F8">
        <w:rPr>
          <w:b/>
        </w:rPr>
        <w:t xml:space="preserve">Автор: </w:t>
      </w:r>
      <w:proofErr w:type="spellStart"/>
      <w:r w:rsidRPr="008253F8">
        <w:t>Макаращак</w:t>
      </w:r>
      <w:proofErr w:type="gramStart"/>
      <w:r w:rsidRPr="008253F8">
        <w:t>.Е</w:t>
      </w:r>
      <w:proofErr w:type="spellEnd"/>
      <w:proofErr w:type="gramEnd"/>
      <w:r w:rsidRPr="008253F8">
        <w:t xml:space="preserve"> и </w:t>
      </w:r>
      <w:proofErr w:type="spellStart"/>
      <w:r w:rsidRPr="008253F8">
        <w:t>Югай.К</w:t>
      </w:r>
      <w:proofErr w:type="spellEnd"/>
      <w:r w:rsidRPr="008253F8">
        <w:t xml:space="preserve"> </w:t>
      </w:r>
    </w:p>
    <w:p w:rsidR="00F43028" w:rsidRPr="008253F8" w:rsidRDefault="00F43028" w:rsidP="002E5263">
      <w:pPr>
        <w:jc w:val="right"/>
      </w:pPr>
      <w:r w:rsidRPr="008253F8">
        <w:t>учащиеся 10Б класса</w:t>
      </w:r>
    </w:p>
    <w:p w:rsidR="00F43028" w:rsidRPr="008253F8" w:rsidRDefault="00F43028" w:rsidP="002E5263">
      <w:pPr>
        <w:jc w:val="right"/>
      </w:pPr>
      <w:r w:rsidRPr="008253F8">
        <w:t xml:space="preserve">                                                                                     </w:t>
      </w:r>
    </w:p>
    <w:p w:rsidR="00CF394B" w:rsidRPr="008253F8" w:rsidRDefault="00F43028" w:rsidP="002E5263">
      <w:pPr>
        <w:jc w:val="right"/>
      </w:pPr>
      <w:r w:rsidRPr="008253F8">
        <w:t xml:space="preserve">     </w:t>
      </w:r>
    </w:p>
    <w:p w:rsidR="00F43028" w:rsidRPr="00C64B9E" w:rsidRDefault="00CF394B" w:rsidP="002E5263">
      <w:pPr>
        <w:jc w:val="right"/>
      </w:pPr>
      <w:r w:rsidRPr="008253F8">
        <w:t xml:space="preserve">                                                                                                                                                 Р</w:t>
      </w:r>
      <w:r w:rsidR="00F43028" w:rsidRPr="008253F8">
        <w:t>уководитель:</w:t>
      </w:r>
      <w:r w:rsidRPr="008253F8">
        <w:t xml:space="preserve"> Дубинина. И.В.</w:t>
      </w:r>
      <w:r w:rsidR="00F43028" w:rsidRPr="008253F8">
        <w:t>учитель физики</w:t>
      </w:r>
      <w:r w:rsidR="00F43028" w:rsidRPr="00C64B9E">
        <w:t xml:space="preserve">  </w:t>
      </w:r>
    </w:p>
    <w:p w:rsidR="00F43028" w:rsidRPr="00C64B9E" w:rsidRDefault="00F43028" w:rsidP="00B37E8B"/>
    <w:p w:rsidR="00F43028" w:rsidRPr="00C64B9E" w:rsidRDefault="00F43028" w:rsidP="00B37E8B"/>
    <w:p w:rsidR="00F43028" w:rsidRPr="00C64B9E" w:rsidRDefault="00F43028" w:rsidP="00B37E8B"/>
    <w:p w:rsidR="00F43028" w:rsidRPr="00C64B9E" w:rsidRDefault="00A26F45" w:rsidP="00B37E8B">
      <w:r>
        <w:t xml:space="preserve">                                                               </w:t>
      </w:r>
      <w:r w:rsidR="00F43028" w:rsidRPr="00C64B9E">
        <w:t>г.</w:t>
      </w:r>
      <w:r>
        <w:t xml:space="preserve"> </w:t>
      </w:r>
      <w:proofErr w:type="spellStart"/>
      <w:r>
        <w:t>Алматы</w:t>
      </w:r>
      <w:proofErr w:type="spellEnd"/>
      <w:r>
        <w:t xml:space="preserve"> </w:t>
      </w:r>
    </w:p>
    <w:p w:rsidR="00F43028" w:rsidRPr="00C64B9E" w:rsidRDefault="00A26F45" w:rsidP="00B37E8B">
      <w:r>
        <w:t xml:space="preserve">                                                                    </w:t>
      </w:r>
      <w:r w:rsidR="00820B55">
        <w:t>2021</w:t>
      </w:r>
    </w:p>
    <w:p w:rsidR="002E5263" w:rsidRDefault="00A26F45" w:rsidP="00B37E8B">
      <w:r>
        <w:t xml:space="preserve">                                                                        </w:t>
      </w:r>
    </w:p>
    <w:p w:rsidR="00CF394B" w:rsidRPr="00A26F45" w:rsidRDefault="002E5263" w:rsidP="00B37E8B">
      <w:pPr>
        <w:rPr>
          <w:color w:val="A6A6A6" w:themeColor="background1" w:themeShade="A6"/>
        </w:rPr>
      </w:pPr>
      <w:r>
        <w:t xml:space="preserve">                                                                       </w:t>
      </w:r>
    </w:p>
    <w:p w:rsidR="002E5263" w:rsidRDefault="002E5263" w:rsidP="00B37E8B">
      <w:pPr>
        <w:rPr>
          <w:shd w:val="clear" w:color="auto" w:fill="FFFFFF"/>
        </w:rPr>
      </w:pPr>
    </w:p>
    <w:p w:rsidR="00394196" w:rsidRPr="00C64B9E" w:rsidRDefault="00394196" w:rsidP="00B37E8B">
      <w:pPr>
        <w:rPr>
          <w:shd w:val="clear" w:color="auto" w:fill="FFFFFF"/>
        </w:rPr>
      </w:pPr>
      <w:r w:rsidRPr="00C64B9E">
        <w:rPr>
          <w:shd w:val="clear" w:color="auto" w:fill="FFFFFF"/>
        </w:rPr>
        <w:t xml:space="preserve">Оглавление: </w:t>
      </w:r>
    </w:p>
    <w:p w:rsidR="00DA3A41" w:rsidRPr="00DA3A41" w:rsidRDefault="00394196" w:rsidP="00B37E8B">
      <w:pPr>
        <w:rPr>
          <w:shd w:val="clear" w:color="auto" w:fill="FFFFFF"/>
        </w:rPr>
      </w:pPr>
      <w:r w:rsidRPr="00C64B9E">
        <w:br/>
      </w:r>
      <w:r w:rsidRPr="00394196">
        <w:t xml:space="preserve">                                        </w:t>
      </w:r>
      <w:r w:rsidR="00C856EF">
        <w:t xml:space="preserve">                                </w:t>
      </w:r>
      <w:r w:rsidRPr="00394196">
        <w:br/>
      </w:r>
      <w:r w:rsidR="00C856EF">
        <w:rPr>
          <w:shd w:val="clear" w:color="auto" w:fill="FFFFFF"/>
        </w:rPr>
        <w:t>1</w:t>
      </w:r>
      <w:r w:rsidRPr="00394196">
        <w:rPr>
          <w:shd w:val="clear" w:color="auto" w:fill="FFFFFF"/>
        </w:rPr>
        <w:t>.</w:t>
      </w:r>
      <w:r w:rsidR="00DA3A41" w:rsidRPr="00DA3A41">
        <w:rPr>
          <w:shd w:val="clear" w:color="auto" w:fill="FFFFFF"/>
        </w:rPr>
        <w:t>Актуальность темы</w:t>
      </w:r>
      <w:r w:rsidR="00834765">
        <w:rPr>
          <w:shd w:val="clear" w:color="auto" w:fill="FFFFFF"/>
        </w:rPr>
        <w:t xml:space="preserve">                                                                                                     3 </w:t>
      </w:r>
      <w:proofErr w:type="spellStart"/>
      <w:proofErr w:type="gramStart"/>
      <w:r w:rsidR="00834765">
        <w:rPr>
          <w:shd w:val="clear" w:color="auto" w:fill="FFFFFF"/>
        </w:rPr>
        <w:t>стр</w:t>
      </w:r>
      <w:proofErr w:type="spellEnd"/>
      <w:proofErr w:type="gramEnd"/>
    </w:p>
    <w:p w:rsidR="006252B6" w:rsidRDefault="00DA3A41" w:rsidP="00B37E8B">
      <w:r w:rsidRPr="00DA3A41">
        <w:t xml:space="preserve">2. </w:t>
      </w:r>
      <w:hyperlink r:id="rId6" w:tgtFrame="_blank" w:history="1">
        <w:r w:rsidRPr="00DA3A41">
          <w:rPr>
            <w:rStyle w:val="a7"/>
            <w:color w:val="auto"/>
            <w:shd w:val="clear" w:color="auto" w:fill="FFFFFF"/>
          </w:rPr>
          <w:t>Объект и предмет исследования</w:t>
        </w:r>
      </w:hyperlink>
      <w:r w:rsidR="00394196" w:rsidRPr="00DA3A41">
        <w:t xml:space="preserve">         </w:t>
      </w:r>
      <w:r w:rsidR="00834765">
        <w:t xml:space="preserve">                                                                     3 </w:t>
      </w:r>
      <w:proofErr w:type="spellStart"/>
      <w:proofErr w:type="gramStart"/>
      <w:r w:rsidR="00834765">
        <w:t>стр</w:t>
      </w:r>
      <w:proofErr w:type="spellEnd"/>
      <w:proofErr w:type="gramEnd"/>
      <w:r w:rsidR="00394196" w:rsidRPr="00DA3A41">
        <w:t xml:space="preserve">                                         </w:t>
      </w:r>
      <w:r w:rsidR="002E5263" w:rsidRPr="00DA3A41">
        <w:t xml:space="preserve">                          </w:t>
      </w:r>
      <w:r w:rsidR="00394196" w:rsidRPr="00DA3A41">
        <w:br/>
      </w:r>
      <w:r w:rsidR="006252B6">
        <w:rPr>
          <w:shd w:val="clear" w:color="auto" w:fill="FFFFFF"/>
        </w:rPr>
        <w:t>3.</w:t>
      </w:r>
      <w:r w:rsidR="00394196" w:rsidRPr="00DA3A41">
        <w:rPr>
          <w:shd w:val="clear" w:color="auto" w:fill="FFFFFF"/>
        </w:rPr>
        <w:t> </w:t>
      </w:r>
      <w:hyperlink r:id="rId7" w:tgtFrame="_blank" w:history="1">
        <w:r w:rsidR="00394196" w:rsidRPr="00DA3A41">
          <w:rPr>
            <w:rStyle w:val="a7"/>
            <w:color w:val="auto"/>
            <w:u w:val="none"/>
            <w:shd w:val="clear" w:color="auto" w:fill="FFFFFF"/>
          </w:rPr>
          <w:t>Цель исследовательской работы</w:t>
        </w:r>
      </w:hyperlink>
      <w:r w:rsidR="00394196" w:rsidRPr="00DA3A41">
        <w:t xml:space="preserve">            </w:t>
      </w:r>
      <w:r w:rsidR="00834765">
        <w:t xml:space="preserve">                                                                  3 </w:t>
      </w:r>
      <w:proofErr w:type="spellStart"/>
      <w:proofErr w:type="gramStart"/>
      <w:r w:rsidR="00834765">
        <w:t>стр</w:t>
      </w:r>
      <w:proofErr w:type="spellEnd"/>
      <w:proofErr w:type="gramEnd"/>
      <w:r w:rsidR="00394196" w:rsidRPr="00DA3A41">
        <w:t xml:space="preserve">                                     </w:t>
      </w:r>
      <w:r w:rsidR="002E5263" w:rsidRPr="00DA3A41">
        <w:t xml:space="preserve">                           </w:t>
      </w:r>
      <w:r w:rsidR="00394196" w:rsidRPr="00DA3A41">
        <w:br/>
      </w:r>
      <w:r w:rsidR="006252B6">
        <w:rPr>
          <w:shd w:val="clear" w:color="auto" w:fill="FFFFFF"/>
        </w:rPr>
        <w:t>4</w:t>
      </w:r>
      <w:r w:rsidR="00394196" w:rsidRPr="00DA3A41">
        <w:rPr>
          <w:shd w:val="clear" w:color="auto" w:fill="FFFFFF"/>
        </w:rPr>
        <w:t>. </w:t>
      </w:r>
      <w:hyperlink r:id="rId8" w:tgtFrame="_blank" w:history="1">
        <w:r w:rsidR="00394196" w:rsidRPr="00DA3A41">
          <w:rPr>
            <w:rStyle w:val="a7"/>
            <w:color w:val="auto"/>
            <w:u w:val="none"/>
            <w:shd w:val="clear" w:color="auto" w:fill="FFFFFF"/>
          </w:rPr>
          <w:t>Задачи исследовательской работы</w:t>
        </w:r>
      </w:hyperlink>
      <w:r w:rsidR="00834765">
        <w:t xml:space="preserve">                                                                           3 </w:t>
      </w:r>
      <w:proofErr w:type="spellStart"/>
      <w:proofErr w:type="gramStart"/>
      <w:r w:rsidR="00834765">
        <w:t>стр</w:t>
      </w:r>
      <w:proofErr w:type="spellEnd"/>
      <w:proofErr w:type="gramEnd"/>
    </w:p>
    <w:p w:rsidR="006252B6" w:rsidRDefault="006252B6" w:rsidP="00B37E8B">
      <w:r>
        <w:t>5. Гипотеза (предположение)</w:t>
      </w:r>
      <w:r w:rsidR="00394196" w:rsidRPr="00DA3A41">
        <w:t xml:space="preserve">       </w:t>
      </w:r>
      <w:r w:rsidR="00834765">
        <w:t xml:space="preserve">                                                                                3 </w:t>
      </w:r>
      <w:proofErr w:type="spellStart"/>
      <w:proofErr w:type="gramStart"/>
      <w:r w:rsidR="00834765">
        <w:t>стр</w:t>
      </w:r>
      <w:proofErr w:type="spellEnd"/>
      <w:proofErr w:type="gramEnd"/>
      <w:r w:rsidR="00394196" w:rsidRPr="00DA3A41">
        <w:t xml:space="preserve">                                      </w:t>
      </w:r>
      <w:r w:rsidR="002E5263" w:rsidRPr="00DA3A41">
        <w:t xml:space="preserve">                           </w:t>
      </w:r>
      <w:r w:rsidR="00394196" w:rsidRPr="00DA3A41">
        <w:br/>
      </w:r>
      <w:r>
        <w:rPr>
          <w:shd w:val="clear" w:color="auto" w:fill="FFFFFF"/>
        </w:rPr>
        <w:t>6</w:t>
      </w:r>
      <w:r w:rsidR="00394196" w:rsidRPr="00DA3A41">
        <w:rPr>
          <w:shd w:val="clear" w:color="auto" w:fill="FFFFFF"/>
        </w:rPr>
        <w:t>. </w:t>
      </w:r>
      <w:hyperlink r:id="rId9" w:tgtFrame="_blank" w:history="1">
        <w:r w:rsidR="00394196" w:rsidRPr="00DA3A41">
          <w:rPr>
            <w:rStyle w:val="a7"/>
            <w:color w:val="auto"/>
            <w:u w:val="none"/>
            <w:shd w:val="clear" w:color="auto" w:fill="FFFFFF"/>
          </w:rPr>
          <w:t>Методы исследования</w:t>
        </w:r>
      </w:hyperlink>
      <w:r w:rsidR="00394196" w:rsidRPr="00DA3A41">
        <w:t xml:space="preserve"> </w:t>
      </w:r>
      <w:r w:rsidR="00834765">
        <w:t xml:space="preserve">                                                                                              3 </w:t>
      </w:r>
      <w:proofErr w:type="spellStart"/>
      <w:proofErr w:type="gramStart"/>
      <w:r w:rsidR="00834765">
        <w:t>стр</w:t>
      </w:r>
      <w:proofErr w:type="spellEnd"/>
      <w:proofErr w:type="gramEnd"/>
    </w:p>
    <w:p w:rsidR="00C856EF" w:rsidRPr="00AA03A9" w:rsidRDefault="006252B6" w:rsidP="00B37E8B">
      <w:r>
        <w:t>7. Теоретическая значимость</w:t>
      </w:r>
      <w:r w:rsidR="00BA1D1A" w:rsidRPr="00DA3A41">
        <w:t xml:space="preserve">             </w:t>
      </w:r>
      <w:r w:rsidR="00834765">
        <w:t xml:space="preserve">                                                                          3 </w:t>
      </w:r>
      <w:proofErr w:type="spellStart"/>
      <w:proofErr w:type="gramStart"/>
      <w:r w:rsidR="00834765">
        <w:t>стр</w:t>
      </w:r>
      <w:proofErr w:type="spellEnd"/>
      <w:proofErr w:type="gramEnd"/>
      <w:r w:rsidR="00BA1D1A" w:rsidRPr="00DA3A41">
        <w:t xml:space="preserve">                                                                             </w:t>
      </w:r>
      <w:r w:rsidR="00C856EF" w:rsidRPr="00DA3A41">
        <w:br/>
      </w:r>
      <w:r>
        <w:rPr>
          <w:shd w:val="clear" w:color="auto" w:fill="FFFFFF"/>
        </w:rPr>
        <w:t>8</w:t>
      </w:r>
      <w:r w:rsidR="00C856EF" w:rsidRPr="00DA3A41">
        <w:rPr>
          <w:shd w:val="clear" w:color="auto" w:fill="FFFFFF"/>
        </w:rPr>
        <w:t>. </w:t>
      </w:r>
      <w:hyperlink r:id="rId10" w:tgtFrame="_blank" w:history="1">
        <w:r w:rsidR="00AA03A9" w:rsidRPr="00DA3A41">
          <w:rPr>
            <w:rStyle w:val="a7"/>
            <w:color w:val="auto"/>
            <w:u w:val="none"/>
            <w:shd w:val="clear" w:color="auto" w:fill="FFFFFF"/>
          </w:rPr>
          <w:t>Практическая</w:t>
        </w:r>
        <w:r w:rsidR="00C856EF" w:rsidRPr="00DA3A41">
          <w:rPr>
            <w:rStyle w:val="a7"/>
            <w:color w:val="auto"/>
            <w:u w:val="none"/>
            <w:shd w:val="clear" w:color="auto" w:fill="FFFFFF"/>
          </w:rPr>
          <w:t xml:space="preserve"> значимость работы</w:t>
        </w:r>
      </w:hyperlink>
      <w:r w:rsidR="00C856EF" w:rsidRPr="00DA3A41">
        <w:t xml:space="preserve">        </w:t>
      </w:r>
      <w:r w:rsidR="00834765">
        <w:t xml:space="preserve">                                                                    4 </w:t>
      </w:r>
      <w:proofErr w:type="spellStart"/>
      <w:proofErr w:type="gramStart"/>
      <w:r w:rsidR="00834765">
        <w:t>стр</w:t>
      </w:r>
      <w:proofErr w:type="spellEnd"/>
      <w:proofErr w:type="gramEnd"/>
      <w:r w:rsidR="00C856EF" w:rsidRPr="00DA3A41">
        <w:t xml:space="preserve">                                                                       </w:t>
      </w:r>
      <w:r w:rsidR="00C856EF" w:rsidRPr="00DA3A41">
        <w:br/>
      </w:r>
      <w:r>
        <w:rPr>
          <w:shd w:val="clear" w:color="auto" w:fill="FFFFFF"/>
        </w:rPr>
        <w:t>9</w:t>
      </w:r>
      <w:r w:rsidR="00C856EF" w:rsidRPr="00DA3A41">
        <w:rPr>
          <w:shd w:val="clear" w:color="auto" w:fill="FFFFFF"/>
        </w:rPr>
        <w:t>. Характеристика</w:t>
      </w:r>
      <w:r w:rsidR="002E5263" w:rsidRPr="00DA3A41">
        <w:rPr>
          <w:shd w:val="clear" w:color="auto" w:fill="FFFFFF"/>
        </w:rPr>
        <w:t xml:space="preserve"> основных источников</w:t>
      </w:r>
      <w:r w:rsidR="002E5263">
        <w:rPr>
          <w:shd w:val="clear" w:color="auto" w:fill="FFFFFF"/>
        </w:rPr>
        <w:t xml:space="preserve"> информации</w:t>
      </w:r>
      <w:r w:rsidR="00C856EF">
        <w:rPr>
          <w:shd w:val="clear" w:color="auto" w:fill="FFFFFF"/>
        </w:rPr>
        <w:t xml:space="preserve">     </w:t>
      </w:r>
      <w:r w:rsidR="00834765">
        <w:rPr>
          <w:shd w:val="clear" w:color="auto" w:fill="FFFFFF"/>
        </w:rPr>
        <w:t xml:space="preserve">                                        6 </w:t>
      </w:r>
      <w:proofErr w:type="spellStart"/>
      <w:proofErr w:type="gramStart"/>
      <w:r w:rsidR="00834765">
        <w:rPr>
          <w:shd w:val="clear" w:color="auto" w:fill="FFFFFF"/>
        </w:rPr>
        <w:t>стр</w:t>
      </w:r>
      <w:proofErr w:type="spellEnd"/>
      <w:proofErr w:type="gramEnd"/>
      <w:r w:rsidR="00C856EF">
        <w:rPr>
          <w:shd w:val="clear" w:color="auto" w:fill="FFFFFF"/>
        </w:rPr>
        <w:t xml:space="preserve">                                        </w:t>
      </w:r>
    </w:p>
    <w:p w:rsidR="00CF394B" w:rsidRPr="00394196" w:rsidRDefault="00CF394B" w:rsidP="00B37E8B">
      <w:pPr>
        <w:rPr>
          <w:shd w:val="clear" w:color="auto" w:fill="FFFFFF"/>
        </w:rPr>
      </w:pPr>
      <w:r w:rsidRPr="00394196">
        <w:br w:type="page"/>
      </w:r>
    </w:p>
    <w:p w:rsidR="001B499C" w:rsidRDefault="001B499C" w:rsidP="001B499C">
      <w:pPr>
        <w:pStyle w:val="ac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lastRenderedPageBreak/>
        <w:t>Актуальность исследования</w:t>
      </w:r>
    </w:p>
    <w:p w:rsidR="001B499C" w:rsidRPr="001B499C" w:rsidRDefault="007B70F5" w:rsidP="001B499C">
      <w:pPr>
        <w:pStyle w:val="ac"/>
        <w:rPr>
          <w:shd w:val="clear" w:color="auto" w:fill="FFFFFF"/>
        </w:rPr>
      </w:pPr>
      <w:r>
        <w:rPr>
          <w:shd w:val="clear" w:color="auto" w:fill="FFFFFF"/>
        </w:rPr>
        <w:t>Изучая тему «</w:t>
      </w:r>
      <w:r w:rsidR="006D6481">
        <w:rPr>
          <w:shd w:val="clear" w:color="auto" w:fill="FFFFFF"/>
        </w:rPr>
        <w:t>Применение первого закона термодинамики</w:t>
      </w:r>
      <w:r>
        <w:rPr>
          <w:shd w:val="clear" w:color="auto" w:fill="FFFFFF"/>
        </w:rPr>
        <w:t>»</w:t>
      </w:r>
      <w:r w:rsidR="006D6481">
        <w:rPr>
          <w:shd w:val="clear" w:color="auto" w:fill="FFFFFF"/>
        </w:rPr>
        <w:t xml:space="preserve"> и «Расчет количества теплоты», нас заинтересовал вопрос, как быстро будет остывать вода при различных условиях. Этот вопрос заинтересовал нас потому,  что мы вспомнили о том, что при заваривании чая зачастую заварной чайник «укутывают» для сохранения тепла для лучшего заваривания. </w:t>
      </w:r>
    </w:p>
    <w:p w:rsidR="001B499C" w:rsidRDefault="001B499C" w:rsidP="00B37E8B">
      <w:pPr>
        <w:rPr>
          <w:shd w:val="clear" w:color="auto" w:fill="FFFFFF"/>
        </w:rPr>
      </w:pPr>
    </w:p>
    <w:p w:rsidR="001B499C" w:rsidRPr="001309F3" w:rsidRDefault="00C26E2A" w:rsidP="00C26E2A">
      <w:pPr>
        <w:pStyle w:val="ac"/>
        <w:numPr>
          <w:ilvl w:val="0"/>
          <w:numId w:val="1"/>
        </w:numPr>
        <w:rPr>
          <w:shd w:val="clear" w:color="auto" w:fill="FFFFFF"/>
        </w:rPr>
      </w:pPr>
      <w:r w:rsidRPr="001309F3">
        <w:rPr>
          <w:shd w:val="clear" w:color="auto" w:fill="FFFFFF"/>
        </w:rPr>
        <w:t>Объект и предмет исследования</w:t>
      </w:r>
    </w:p>
    <w:p w:rsidR="00C26E2A" w:rsidRPr="001309F3" w:rsidRDefault="00C26E2A" w:rsidP="00C26E2A">
      <w:pPr>
        <w:pStyle w:val="a8"/>
        <w:shd w:val="clear" w:color="auto" w:fill="FFFFFF"/>
        <w:ind w:left="720"/>
        <w:jc w:val="both"/>
        <w:rPr>
          <w:color w:val="000000"/>
        </w:rPr>
      </w:pPr>
      <w:r w:rsidRPr="001309F3">
        <w:rPr>
          <w:rStyle w:val="a9"/>
          <w:color w:val="000000"/>
        </w:rPr>
        <w:t>Объект исследования:</w:t>
      </w:r>
      <w:r w:rsidRPr="001309F3">
        <w:rPr>
          <w:color w:val="000000"/>
        </w:rPr>
        <w:t> вода в 3 бокалах с различным покрытием</w:t>
      </w:r>
    </w:p>
    <w:p w:rsidR="00C26E2A" w:rsidRPr="001309F3" w:rsidRDefault="00C26E2A" w:rsidP="00C26E2A">
      <w:pPr>
        <w:pStyle w:val="a8"/>
        <w:shd w:val="clear" w:color="auto" w:fill="FFFFFF"/>
        <w:ind w:left="720"/>
        <w:jc w:val="both"/>
        <w:rPr>
          <w:color w:val="000000"/>
        </w:rPr>
      </w:pPr>
      <w:r w:rsidRPr="001309F3">
        <w:rPr>
          <w:rStyle w:val="a9"/>
          <w:color w:val="000000"/>
        </w:rPr>
        <w:t>Предмет исследования:</w:t>
      </w:r>
      <w:r w:rsidRPr="001309F3">
        <w:rPr>
          <w:color w:val="000000"/>
        </w:rPr>
        <w:t> зависимость изменения количества теплоты от условий</w:t>
      </w:r>
    </w:p>
    <w:p w:rsidR="00C26E2A" w:rsidRPr="001309F3" w:rsidRDefault="001309F3" w:rsidP="001309F3">
      <w:pPr>
        <w:pStyle w:val="ac"/>
        <w:tabs>
          <w:tab w:val="left" w:pos="3489"/>
        </w:tabs>
        <w:rPr>
          <w:shd w:val="clear" w:color="auto" w:fill="FFFFFF"/>
        </w:rPr>
      </w:pPr>
      <w:r w:rsidRPr="001309F3">
        <w:rPr>
          <w:shd w:val="clear" w:color="auto" w:fill="FFFFFF"/>
        </w:rPr>
        <w:tab/>
      </w:r>
    </w:p>
    <w:p w:rsidR="00F43028" w:rsidRPr="001309F3" w:rsidRDefault="00655DEC" w:rsidP="00B37E8B">
      <w:r w:rsidRPr="001309F3">
        <w:t xml:space="preserve">      3.</w:t>
      </w:r>
      <w:r w:rsidR="00394196" w:rsidRPr="001309F3">
        <w:t>Цель исследовательской работы</w:t>
      </w:r>
    </w:p>
    <w:p w:rsidR="00394196" w:rsidRPr="001309F3" w:rsidRDefault="00394196" w:rsidP="00B37E8B"/>
    <w:p w:rsidR="00394196" w:rsidRPr="001309F3" w:rsidRDefault="00394196" w:rsidP="00B37E8B">
      <w:pPr>
        <w:rPr>
          <w:rStyle w:val="a9"/>
          <w:i w:val="0"/>
          <w:color w:val="000000"/>
        </w:rPr>
      </w:pPr>
      <w:r w:rsidRPr="001309F3">
        <w:rPr>
          <w:i/>
          <w:color w:val="000000" w:themeColor="text1"/>
        </w:rPr>
        <w:t>Цель</w:t>
      </w:r>
      <w:r w:rsidRPr="001309F3">
        <w:rPr>
          <w:rStyle w:val="a9"/>
          <w:color w:val="000000"/>
        </w:rPr>
        <w:t xml:space="preserve">: </w:t>
      </w:r>
      <w:r w:rsidRPr="001309F3">
        <w:rPr>
          <w:rStyle w:val="a9"/>
          <w:i w:val="0"/>
          <w:color w:val="000000"/>
        </w:rPr>
        <w:t>узнать</w:t>
      </w:r>
      <w:r w:rsidR="00D14D45" w:rsidRPr="001309F3">
        <w:rPr>
          <w:rStyle w:val="a9"/>
          <w:i w:val="0"/>
          <w:color w:val="000000"/>
        </w:rPr>
        <w:t>,</w:t>
      </w:r>
      <w:r w:rsidRPr="001309F3">
        <w:rPr>
          <w:rStyle w:val="a9"/>
          <w:i w:val="0"/>
          <w:color w:val="000000"/>
        </w:rPr>
        <w:t xml:space="preserve"> как изменится температура воды в разных условиях</w:t>
      </w:r>
      <w:r w:rsidR="00D14D45" w:rsidRPr="001309F3">
        <w:rPr>
          <w:rStyle w:val="a9"/>
          <w:i w:val="0"/>
          <w:color w:val="000000"/>
        </w:rPr>
        <w:t>,</w:t>
      </w:r>
      <w:r w:rsidRPr="001309F3">
        <w:rPr>
          <w:rStyle w:val="a9"/>
          <w:i w:val="0"/>
          <w:color w:val="000000"/>
        </w:rPr>
        <w:t xml:space="preserve"> и влияют ли условия на температуру воды</w:t>
      </w:r>
    </w:p>
    <w:p w:rsidR="00394196" w:rsidRPr="001309F3" w:rsidRDefault="00394196" w:rsidP="00B37E8B">
      <w:pPr>
        <w:rPr>
          <w:rStyle w:val="a9"/>
          <w:i w:val="0"/>
          <w:color w:val="000000"/>
        </w:rPr>
      </w:pPr>
    </w:p>
    <w:p w:rsidR="00394196" w:rsidRPr="001309F3" w:rsidRDefault="001309F3" w:rsidP="00B37E8B">
      <w:pPr>
        <w:rPr>
          <w:rStyle w:val="a9"/>
          <w:i w:val="0"/>
          <w:color w:val="000000"/>
        </w:rPr>
      </w:pPr>
      <w:r w:rsidRPr="001309F3">
        <w:rPr>
          <w:rStyle w:val="a9"/>
          <w:i w:val="0"/>
          <w:color w:val="000000"/>
        </w:rPr>
        <w:t xml:space="preserve">     4.</w:t>
      </w:r>
      <w:r w:rsidR="00394196" w:rsidRPr="001309F3">
        <w:rPr>
          <w:rStyle w:val="a9"/>
          <w:i w:val="0"/>
          <w:color w:val="000000"/>
        </w:rPr>
        <w:t>Задачи исследовательской работы</w:t>
      </w:r>
    </w:p>
    <w:p w:rsidR="00394196" w:rsidRPr="00E3077F" w:rsidRDefault="00394196" w:rsidP="00B37E8B">
      <w:pPr>
        <w:rPr>
          <w:rStyle w:val="a9"/>
          <w:i w:val="0"/>
          <w:color w:val="000000"/>
          <w:sz w:val="32"/>
          <w:szCs w:val="32"/>
        </w:rPr>
      </w:pPr>
    </w:p>
    <w:p w:rsidR="00B37E8B" w:rsidRPr="00984A55" w:rsidRDefault="00394196" w:rsidP="00B37E8B">
      <w:pPr>
        <w:rPr>
          <w:rStyle w:val="a9"/>
          <w:color w:val="000000"/>
        </w:rPr>
      </w:pPr>
      <w:r w:rsidRPr="00984A55">
        <w:rPr>
          <w:rStyle w:val="a9"/>
          <w:color w:val="000000"/>
        </w:rPr>
        <w:t>Задачи: 1.</w:t>
      </w:r>
      <w:r w:rsidR="00B37E8B" w:rsidRPr="00984A55">
        <w:rPr>
          <w:rStyle w:val="a9"/>
          <w:color w:val="000000"/>
        </w:rPr>
        <w:t xml:space="preserve"> Подготовить предметы и рабочее место к эксперименту</w:t>
      </w:r>
      <w:r w:rsidRPr="00984A55">
        <w:rPr>
          <w:rStyle w:val="a9"/>
          <w:color w:val="000000"/>
        </w:rPr>
        <w:t xml:space="preserve"> </w:t>
      </w:r>
      <w:r w:rsidR="00B37E8B" w:rsidRPr="00984A55">
        <w:rPr>
          <w:rStyle w:val="a9"/>
          <w:color w:val="000000"/>
        </w:rPr>
        <w:t xml:space="preserve">         </w:t>
      </w:r>
    </w:p>
    <w:p w:rsidR="00394196" w:rsidRPr="00984A55" w:rsidRDefault="00B37E8B" w:rsidP="00B37E8B">
      <w:pPr>
        <w:rPr>
          <w:rStyle w:val="a9"/>
          <w:color w:val="000000"/>
        </w:rPr>
      </w:pPr>
      <w:r w:rsidRPr="00984A55">
        <w:rPr>
          <w:rStyle w:val="a9"/>
          <w:color w:val="000000"/>
        </w:rPr>
        <w:t xml:space="preserve">              2.</w:t>
      </w:r>
      <w:r w:rsidR="00394196" w:rsidRPr="00984A55">
        <w:rPr>
          <w:rStyle w:val="a9"/>
          <w:color w:val="000000"/>
        </w:rPr>
        <w:t>Узнать первоначальную температуру воды в каждом стакане</w:t>
      </w:r>
    </w:p>
    <w:p w:rsidR="00BA1D1A" w:rsidRPr="00984A55" w:rsidRDefault="00B37E8B" w:rsidP="00B37E8B">
      <w:pPr>
        <w:rPr>
          <w:rStyle w:val="a9"/>
          <w:color w:val="000000"/>
        </w:rPr>
      </w:pPr>
      <w:r w:rsidRPr="00984A55">
        <w:rPr>
          <w:rStyle w:val="a9"/>
          <w:color w:val="000000"/>
        </w:rPr>
        <w:t xml:space="preserve">              3</w:t>
      </w:r>
      <w:r w:rsidR="00394196" w:rsidRPr="00984A55">
        <w:rPr>
          <w:rStyle w:val="a9"/>
          <w:color w:val="000000"/>
        </w:rPr>
        <w:t xml:space="preserve">. Узнать температуру воды через </w:t>
      </w:r>
      <w:r w:rsidR="00BA1D1A" w:rsidRPr="00984A55">
        <w:rPr>
          <w:rStyle w:val="a9"/>
          <w:color w:val="000000"/>
        </w:rPr>
        <w:t xml:space="preserve">каждые 5 мин(10 раз) в каждом стакане </w:t>
      </w:r>
    </w:p>
    <w:p w:rsidR="00BA1D1A" w:rsidRPr="00984A55" w:rsidRDefault="00BA1D1A" w:rsidP="00B37E8B">
      <w:pPr>
        <w:rPr>
          <w:rStyle w:val="a9"/>
          <w:color w:val="000000"/>
        </w:rPr>
      </w:pPr>
      <w:r w:rsidRPr="00984A55">
        <w:rPr>
          <w:rStyle w:val="a9"/>
          <w:color w:val="000000"/>
        </w:rPr>
        <w:t xml:space="preserve">             </w:t>
      </w:r>
      <w:r w:rsidR="00B37E8B" w:rsidRPr="00984A55">
        <w:rPr>
          <w:rStyle w:val="a9"/>
          <w:color w:val="000000"/>
        </w:rPr>
        <w:t>4</w:t>
      </w:r>
      <w:r w:rsidRPr="00984A55">
        <w:rPr>
          <w:rStyle w:val="a9"/>
          <w:color w:val="000000"/>
        </w:rPr>
        <w:t>. Проанализировать результаты и записать в таблицу</w:t>
      </w:r>
    </w:p>
    <w:p w:rsidR="00BA1D1A" w:rsidRPr="00984A55" w:rsidRDefault="00B37E8B" w:rsidP="00B37E8B">
      <w:pPr>
        <w:rPr>
          <w:rStyle w:val="a9"/>
          <w:color w:val="000000"/>
        </w:rPr>
      </w:pPr>
      <w:r w:rsidRPr="00984A55">
        <w:rPr>
          <w:rStyle w:val="a9"/>
          <w:color w:val="000000"/>
        </w:rPr>
        <w:t xml:space="preserve">             5</w:t>
      </w:r>
      <w:r w:rsidR="00BA1D1A" w:rsidRPr="00984A55">
        <w:rPr>
          <w:rStyle w:val="a9"/>
          <w:color w:val="000000"/>
        </w:rPr>
        <w:t>. Сделать вывод</w:t>
      </w:r>
    </w:p>
    <w:p w:rsidR="00BA1D1A" w:rsidRPr="00E3077F" w:rsidRDefault="00BA1D1A" w:rsidP="00B37E8B">
      <w:pPr>
        <w:rPr>
          <w:rStyle w:val="a9"/>
          <w:color w:val="000000"/>
          <w:sz w:val="32"/>
          <w:szCs w:val="32"/>
        </w:rPr>
      </w:pPr>
    </w:p>
    <w:p w:rsidR="000E0226" w:rsidRDefault="00A2598E" w:rsidP="00B37E8B">
      <w:r>
        <w:t xml:space="preserve">     </w:t>
      </w:r>
      <w:r w:rsidR="00853FFC">
        <w:t>5. Гипотеза</w:t>
      </w:r>
    </w:p>
    <w:p w:rsidR="00BA1D1A" w:rsidRPr="00E3077F" w:rsidRDefault="000E0226" w:rsidP="00B37E8B">
      <w:r w:rsidRPr="000E0226">
        <w:rPr>
          <w:b/>
        </w:rPr>
        <w:t>Гипотеза</w:t>
      </w:r>
      <w:r w:rsidR="00853FFC" w:rsidRPr="000E0226">
        <w:rPr>
          <w:b/>
        </w:rPr>
        <w:t>:</w:t>
      </w:r>
      <w:r w:rsidR="00853FFC">
        <w:t xml:space="preserve"> в стаканчике, покрытом фольгой, вода будет остывать медленнее</w:t>
      </w:r>
    </w:p>
    <w:p w:rsidR="00BA1D1A" w:rsidRPr="00E3077F" w:rsidRDefault="00A2598E" w:rsidP="00B37E8B">
      <w:r>
        <w:t xml:space="preserve">     6.</w:t>
      </w:r>
      <w:r w:rsidR="00BA1D1A" w:rsidRPr="00E3077F">
        <w:t xml:space="preserve"> Методы исследования</w:t>
      </w:r>
    </w:p>
    <w:p w:rsidR="006B0BE4" w:rsidRDefault="00BA1D1A" w:rsidP="006B0BE4">
      <w:pPr>
        <w:pStyle w:val="a8"/>
        <w:shd w:val="clear" w:color="auto" w:fill="FFFFFF"/>
        <w:jc w:val="both"/>
        <w:rPr>
          <w:color w:val="000000"/>
          <w:shd w:val="clear" w:color="auto" w:fill="FFFFFF"/>
        </w:rPr>
      </w:pPr>
      <w:r w:rsidRPr="00E3077F">
        <w:rPr>
          <w:i/>
        </w:rPr>
        <w:t>Методы</w:t>
      </w:r>
      <w:r w:rsidR="00AA03A9" w:rsidRPr="00E3077F">
        <w:rPr>
          <w:rStyle w:val="a9"/>
          <w:color w:val="000000"/>
          <w:sz w:val="32"/>
          <w:szCs w:val="32"/>
        </w:rPr>
        <w:t xml:space="preserve">: </w:t>
      </w:r>
      <w:r w:rsidR="00C856EF" w:rsidRPr="00E3077F">
        <w:rPr>
          <w:shd w:val="clear" w:color="auto" w:fill="FFFFFF"/>
        </w:rPr>
        <w:t xml:space="preserve"> </w:t>
      </w:r>
      <w:r w:rsidRPr="00E3077F">
        <w:rPr>
          <w:shd w:val="clear" w:color="auto" w:fill="FFFFFF"/>
        </w:rPr>
        <w:t xml:space="preserve"> </w:t>
      </w:r>
      <w:r w:rsidR="006B0BE4" w:rsidRPr="00C64B9E">
        <w:rPr>
          <w:color w:val="000000"/>
          <w:shd w:val="clear" w:color="auto" w:fill="FFFFFF"/>
        </w:rPr>
        <w:t xml:space="preserve">1. </w:t>
      </w:r>
      <w:proofErr w:type="gramStart"/>
      <w:r w:rsidR="006B0BE4" w:rsidRPr="006B0BE4">
        <w:rPr>
          <w:rStyle w:val="aa"/>
          <w:b w:val="0"/>
          <w:color w:val="000000"/>
          <w:shd w:val="clear" w:color="auto" w:fill="FFFFFF"/>
        </w:rPr>
        <w:t>экспериментально-теоретического</w:t>
      </w:r>
      <w:proofErr w:type="gramEnd"/>
      <w:r w:rsidR="006B0BE4" w:rsidRPr="006B0BE4">
        <w:rPr>
          <w:rStyle w:val="aa"/>
          <w:b w:val="0"/>
          <w:color w:val="000000"/>
          <w:shd w:val="clear" w:color="auto" w:fill="FFFFFF"/>
        </w:rPr>
        <w:t>:</w:t>
      </w:r>
      <w:r w:rsidR="006B0BE4" w:rsidRPr="00C64B9E">
        <w:rPr>
          <w:rStyle w:val="aa"/>
          <w:color w:val="000000"/>
          <w:shd w:val="clear" w:color="auto" w:fill="FFFFFF"/>
        </w:rPr>
        <w:t xml:space="preserve"> </w:t>
      </w:r>
      <w:r w:rsidR="006B0BE4" w:rsidRPr="00C64B9E">
        <w:rPr>
          <w:color w:val="000000"/>
          <w:shd w:val="clear" w:color="auto" w:fill="FFFFFF"/>
        </w:rPr>
        <w:t>эксперимент, анализ;</w:t>
      </w:r>
    </w:p>
    <w:p w:rsidR="00394C52" w:rsidRDefault="00394C52" w:rsidP="006B0BE4">
      <w:pPr>
        <w:pStyle w:val="a8"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 Теоретическая значимость</w:t>
      </w:r>
    </w:p>
    <w:p w:rsidR="00394C52" w:rsidRDefault="00394C52" w:rsidP="00394C52">
      <w:pPr>
        <w:pStyle w:val="a8"/>
      </w:pPr>
      <w:r>
        <w:rPr>
          <w:rStyle w:val="aa"/>
          <w:rFonts w:eastAsiaTheme="minorEastAsia"/>
        </w:rPr>
        <w:t xml:space="preserve">Настаивание    </w:t>
      </w:r>
    </w:p>
    <w:p w:rsidR="00394C52" w:rsidRDefault="00394C52" w:rsidP="00394C52">
      <w:pPr>
        <w:pStyle w:val="a8"/>
      </w:pPr>
      <w:r>
        <w:t xml:space="preserve">Настаивание – весьма деликатный процесс. Накрыв заварочный чайник салфеткой, поставьте его в укромное место или же непосредственно на стол для чаепития. Ни в коем случае не следует </w:t>
      </w:r>
      <w:proofErr w:type="spellStart"/>
      <w:r>
        <w:t>заварник</w:t>
      </w:r>
      <w:proofErr w:type="spellEnd"/>
      <w:r>
        <w:t xml:space="preserve"> подогревать, а тем более кипятить заварку.</w:t>
      </w:r>
    </w:p>
    <w:p w:rsidR="00394C52" w:rsidRDefault="00394C52" w:rsidP="00394C52">
      <w:pPr>
        <w:pStyle w:val="a8"/>
      </w:pPr>
      <w:r w:rsidRPr="00394C52">
        <w:rPr>
          <w:b/>
        </w:rPr>
        <w:t>Смысл нескольких последовательных заливок воды для заваривания состоит в том, чтобы всё время поддерживать одинаково высокую температуру воды.</w:t>
      </w:r>
      <w:r>
        <w:t xml:space="preserve"> Постоянство достаточно высокой температуры в течение всего времени заваривания важнее даже, чем исходная высокая температура в начале заваривания. Отсюда понятно, почему важна температура воздуха помещения, в котором заваривают чай.</w:t>
      </w:r>
    </w:p>
    <w:p w:rsidR="00C856EF" w:rsidRPr="00E3077F" w:rsidRDefault="00BA1D1A" w:rsidP="00B37E8B">
      <w:r w:rsidRPr="00E3077F">
        <w:t xml:space="preserve">  </w:t>
      </w:r>
    </w:p>
    <w:p w:rsidR="00C856EF" w:rsidRPr="00E3077F" w:rsidRDefault="00875E82" w:rsidP="00B37E8B">
      <w:r>
        <w:rPr>
          <w:shd w:val="clear" w:color="auto" w:fill="FFFFFF"/>
        </w:rPr>
        <w:lastRenderedPageBreak/>
        <w:t>8.</w:t>
      </w:r>
      <w:r w:rsidR="00AA03A9" w:rsidRPr="00E3077F">
        <w:rPr>
          <w:shd w:val="clear" w:color="auto" w:fill="FFFFFF"/>
        </w:rPr>
        <w:t> </w:t>
      </w:r>
      <w:hyperlink r:id="rId11" w:tgtFrame="_blank" w:history="1">
        <w:r w:rsidR="00AA03A9" w:rsidRPr="00E3077F">
          <w:rPr>
            <w:rStyle w:val="a7"/>
            <w:color w:val="000000" w:themeColor="text1"/>
            <w:u w:val="none"/>
            <w:shd w:val="clear" w:color="auto" w:fill="FFFFFF"/>
          </w:rPr>
          <w:t>Практическая значимость работы</w:t>
        </w:r>
      </w:hyperlink>
    </w:p>
    <w:p w:rsidR="006B5940" w:rsidRPr="00E3077F" w:rsidRDefault="006B5940" w:rsidP="00B37E8B"/>
    <w:p w:rsidR="00AA03A9" w:rsidRPr="00E3077F" w:rsidRDefault="00AA03A9" w:rsidP="00B37E8B">
      <w:r w:rsidRPr="00E3077F">
        <w:t>Обернем три одинаковых стакана (фольгой,</w:t>
      </w:r>
      <w:r w:rsidR="00C117E5">
        <w:t xml:space="preserve"> </w:t>
      </w:r>
      <w:r w:rsidRPr="00E3077F">
        <w:t>серебряным картоном и просто стакан). Вскипятим воду в чайнике, поставим готовые стаканы на столе</w:t>
      </w:r>
      <w:r w:rsidR="00B37E8B" w:rsidRPr="00E3077F">
        <w:t xml:space="preserve"> на некотором расстоянии друг от друга </w:t>
      </w:r>
      <w:r w:rsidRPr="00E3077F">
        <w:t xml:space="preserve">и </w:t>
      </w:r>
      <w:r w:rsidR="00B37E8B" w:rsidRPr="00E3077F">
        <w:t xml:space="preserve"> нальем </w:t>
      </w:r>
      <w:r w:rsidRPr="00E3077F">
        <w:t xml:space="preserve">в </w:t>
      </w:r>
      <w:r w:rsidR="00B37E8B" w:rsidRPr="00E3077F">
        <w:t xml:space="preserve">них </w:t>
      </w:r>
      <w:r w:rsidRPr="00E3077F">
        <w:t xml:space="preserve">из </w:t>
      </w:r>
      <w:r w:rsidR="00B37E8B" w:rsidRPr="00E3077F">
        <w:t>чайника</w:t>
      </w:r>
      <w:r w:rsidRPr="00E3077F">
        <w:t xml:space="preserve"> </w:t>
      </w:r>
      <w:r w:rsidR="00B37E8B" w:rsidRPr="00E3077F">
        <w:t>горячую</w:t>
      </w:r>
      <w:r w:rsidR="006B5940" w:rsidRPr="00E3077F">
        <w:t xml:space="preserve"> воду</w:t>
      </w:r>
      <w:r w:rsidR="00B37E8B" w:rsidRPr="00E3077F">
        <w:t>. Заранее сделали крышки для каждого стакана (у обычного стакана и у стакана обернутого  картоном - крышка из картона, у стакана с фольгой - крышка из фольги), в крышечках сделали дырочки для термометра. Налили воды,</w:t>
      </w:r>
      <w:r w:rsidR="00C117E5">
        <w:t xml:space="preserve"> закрыли</w:t>
      </w:r>
      <w:r w:rsidR="00B37E8B" w:rsidRPr="00E3077F">
        <w:t xml:space="preserve"> крышечки и поставили термометры. </w:t>
      </w:r>
    </w:p>
    <w:p w:rsidR="006B5940" w:rsidRPr="00E3077F" w:rsidRDefault="006B5940" w:rsidP="00B37E8B"/>
    <w:p w:rsidR="00B37E8B" w:rsidRPr="00E3077F" w:rsidRDefault="00B37E8B" w:rsidP="00B37E8B">
      <w:r w:rsidRPr="00E3077F">
        <w:t xml:space="preserve">Стаканы, наполненные горячей водой, находятся в </w:t>
      </w:r>
      <w:proofErr w:type="gramStart"/>
      <w:r w:rsidRPr="00E3077F">
        <w:rPr>
          <w:lang w:val="en-US"/>
        </w:rPr>
        <w:t>o</w:t>
      </w:r>
      <w:proofErr w:type="gramEnd"/>
      <w:r w:rsidRPr="00E3077F">
        <w:t>дин</w:t>
      </w:r>
      <w:r w:rsidRPr="00E3077F">
        <w:rPr>
          <w:lang w:val="en-US"/>
        </w:rPr>
        <w:t>a</w:t>
      </w:r>
      <w:r w:rsidRPr="00E3077F">
        <w:t>к</w:t>
      </w:r>
      <w:r w:rsidRPr="00E3077F">
        <w:rPr>
          <w:lang w:val="en-US"/>
        </w:rPr>
        <w:t>o</w:t>
      </w:r>
      <w:r w:rsidRPr="00E3077F">
        <w:t>вы</w:t>
      </w:r>
      <w:r w:rsidRPr="00E3077F">
        <w:rPr>
          <w:lang w:val="en-US"/>
        </w:rPr>
        <w:t>x</w:t>
      </w:r>
      <w:r w:rsidRPr="00E3077F">
        <w:t xml:space="preserve"> у</w:t>
      </w:r>
      <w:r w:rsidRPr="00E3077F">
        <w:rPr>
          <w:lang w:val="en-US"/>
        </w:rPr>
        <w:t>c</w:t>
      </w:r>
      <w:r w:rsidRPr="00E3077F">
        <w:t>л</w:t>
      </w:r>
      <w:r w:rsidRPr="00E3077F">
        <w:rPr>
          <w:lang w:val="en-US"/>
        </w:rPr>
        <w:t>o</w:t>
      </w:r>
      <w:r w:rsidRPr="00E3077F">
        <w:t>вия</w:t>
      </w:r>
      <w:r w:rsidRPr="00E3077F">
        <w:rPr>
          <w:lang w:val="en-US"/>
        </w:rPr>
        <w:t>x</w:t>
      </w:r>
      <w:r w:rsidRPr="00E3077F">
        <w:t>, разница м</w:t>
      </w:r>
      <w:r w:rsidRPr="00E3077F">
        <w:rPr>
          <w:lang w:val="en-US"/>
        </w:rPr>
        <w:t>e</w:t>
      </w:r>
      <w:r w:rsidRPr="00E3077F">
        <w:t>жду ними только в обертке. К</w:t>
      </w:r>
      <w:proofErr w:type="gramStart"/>
      <w:r w:rsidRPr="00E3077F">
        <w:rPr>
          <w:lang w:val="en-US"/>
        </w:rPr>
        <w:t>a</w:t>
      </w:r>
      <w:proofErr w:type="gramEnd"/>
      <w:r w:rsidRPr="00E3077F">
        <w:t>к только заполнили стаканы водой, поставили и</w:t>
      </w:r>
      <w:r w:rsidRPr="00E3077F">
        <w:rPr>
          <w:lang w:val="en-US"/>
        </w:rPr>
        <w:t>x</w:t>
      </w:r>
      <w:r w:rsidRPr="00E3077F">
        <w:t xml:space="preserve"> на </w:t>
      </w:r>
      <w:r w:rsidRPr="00E3077F">
        <w:rPr>
          <w:lang w:val="en-US"/>
        </w:rPr>
        <w:t>c</w:t>
      </w:r>
      <w:r w:rsidRPr="00E3077F">
        <w:t>т</w:t>
      </w:r>
      <w:r w:rsidRPr="00E3077F">
        <w:rPr>
          <w:lang w:val="en-US"/>
        </w:rPr>
        <w:t>o</w:t>
      </w:r>
      <w:r w:rsidRPr="00E3077F">
        <w:t>л и измерили температуру воды в ни</w:t>
      </w:r>
      <w:r w:rsidRPr="00E3077F">
        <w:rPr>
          <w:lang w:val="en-US"/>
        </w:rPr>
        <w:t>x</w:t>
      </w:r>
      <w:r w:rsidR="006B5940" w:rsidRPr="00E3077F">
        <w:t>, убедитесь</w:t>
      </w:r>
      <w:r w:rsidRPr="00E3077F">
        <w:t xml:space="preserve">, </w:t>
      </w:r>
      <w:r w:rsidR="006B5940" w:rsidRPr="00E3077F">
        <w:t>что она</w:t>
      </w:r>
      <w:r w:rsidRPr="00E3077F">
        <w:t xml:space="preserve"> </w:t>
      </w:r>
      <w:r w:rsidRPr="00E3077F">
        <w:rPr>
          <w:lang w:val="en-US"/>
        </w:rPr>
        <w:t>o</w:t>
      </w:r>
      <w:r w:rsidRPr="00E3077F">
        <w:t>дин</w:t>
      </w:r>
      <w:r w:rsidRPr="00E3077F">
        <w:rPr>
          <w:lang w:val="en-US"/>
        </w:rPr>
        <w:t>a</w:t>
      </w:r>
      <w:r w:rsidRPr="00E3077F">
        <w:t>к</w:t>
      </w:r>
      <w:r w:rsidRPr="00E3077F">
        <w:rPr>
          <w:lang w:val="en-US"/>
        </w:rPr>
        <w:t>o</w:t>
      </w:r>
      <w:r w:rsidRPr="00E3077F">
        <w:t>в</w:t>
      </w:r>
      <w:r w:rsidRPr="00E3077F">
        <w:rPr>
          <w:lang w:val="en-US"/>
        </w:rPr>
        <w:t>a</w:t>
      </w:r>
      <w:r w:rsidRPr="00E3077F">
        <w:t xml:space="preserve">я. </w:t>
      </w:r>
      <w:r w:rsidR="006B5940" w:rsidRPr="00E3077F">
        <w:t>Следующее измерение температуры проделали через 5 минут и так 10 раз</w:t>
      </w:r>
      <w:r w:rsidRPr="00E3077F">
        <w:t>.</w:t>
      </w:r>
    </w:p>
    <w:p w:rsidR="006B5940" w:rsidRPr="00E3077F" w:rsidRDefault="006B5940" w:rsidP="00B37E8B"/>
    <w:p w:rsidR="006B5940" w:rsidRPr="00E3077F" w:rsidRDefault="006B5940" w:rsidP="00B37E8B">
      <w:pPr>
        <w:rPr>
          <w:b/>
        </w:rPr>
      </w:pPr>
      <w:r w:rsidRPr="00E3077F">
        <w:rPr>
          <w:b/>
        </w:rPr>
        <w:t>Первоначальная температура 56° у всех стаканов</w:t>
      </w:r>
    </w:p>
    <w:p w:rsidR="006B5940" w:rsidRPr="00E3077F" w:rsidRDefault="006B5940" w:rsidP="00B37E8B">
      <w:pPr>
        <w:rPr>
          <w:b/>
        </w:rPr>
      </w:pPr>
    </w:p>
    <w:p w:rsidR="006B5940" w:rsidRPr="00E3077F" w:rsidRDefault="006B5940" w:rsidP="00B37E8B">
      <w:r w:rsidRPr="00E3077F">
        <w:rPr>
          <w:b/>
          <w:i/>
        </w:rPr>
        <w:t>В стакане без ничего</w:t>
      </w:r>
      <w:r w:rsidRPr="00E3077F">
        <w:rPr>
          <w:rStyle w:val="a9"/>
          <w:color w:val="000000"/>
          <w:sz w:val="32"/>
          <w:szCs w:val="32"/>
        </w:rPr>
        <w:t>:</w:t>
      </w:r>
    </w:p>
    <w:tbl>
      <w:tblPr>
        <w:tblStyle w:val="ab"/>
        <w:tblW w:w="10652" w:type="dxa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6B5940" w:rsidRPr="00E3077F" w:rsidTr="00A26F45">
        <w:trPr>
          <w:trHeight w:val="312"/>
        </w:trPr>
        <w:tc>
          <w:tcPr>
            <w:tcW w:w="1065" w:type="dxa"/>
          </w:tcPr>
          <w:p w:rsidR="006B5940" w:rsidRPr="00E3077F" w:rsidRDefault="006B5940" w:rsidP="00B37E8B">
            <w:r w:rsidRPr="00E3077F">
              <w:t>5 мин</w:t>
            </w:r>
          </w:p>
        </w:tc>
        <w:tc>
          <w:tcPr>
            <w:tcW w:w="1065" w:type="dxa"/>
          </w:tcPr>
          <w:p w:rsidR="006B5940" w:rsidRPr="00E3077F" w:rsidRDefault="006B5940" w:rsidP="00B37E8B">
            <w:r w:rsidRPr="00E3077F">
              <w:t>10 мин</w:t>
            </w:r>
          </w:p>
        </w:tc>
        <w:tc>
          <w:tcPr>
            <w:tcW w:w="1065" w:type="dxa"/>
          </w:tcPr>
          <w:p w:rsidR="006B5940" w:rsidRPr="00E3077F" w:rsidRDefault="006B5940" w:rsidP="00B37E8B">
            <w:r w:rsidRPr="00E3077F">
              <w:t>15 мин</w:t>
            </w:r>
          </w:p>
        </w:tc>
        <w:tc>
          <w:tcPr>
            <w:tcW w:w="1065" w:type="dxa"/>
          </w:tcPr>
          <w:p w:rsidR="006B5940" w:rsidRPr="00E3077F" w:rsidRDefault="006B5940" w:rsidP="00B37E8B">
            <w:r w:rsidRPr="00E3077F">
              <w:t>20 мин</w:t>
            </w:r>
          </w:p>
        </w:tc>
        <w:tc>
          <w:tcPr>
            <w:tcW w:w="1065" w:type="dxa"/>
          </w:tcPr>
          <w:p w:rsidR="006B5940" w:rsidRPr="00E3077F" w:rsidRDefault="006B5940" w:rsidP="00B37E8B">
            <w:r w:rsidRPr="00E3077F">
              <w:t>25 мин</w:t>
            </w:r>
          </w:p>
        </w:tc>
        <w:tc>
          <w:tcPr>
            <w:tcW w:w="1065" w:type="dxa"/>
          </w:tcPr>
          <w:p w:rsidR="006B5940" w:rsidRPr="00E3077F" w:rsidRDefault="006B5940" w:rsidP="00B37E8B">
            <w:r w:rsidRPr="00E3077F">
              <w:t>30 мин</w:t>
            </w:r>
          </w:p>
        </w:tc>
        <w:tc>
          <w:tcPr>
            <w:tcW w:w="1065" w:type="dxa"/>
          </w:tcPr>
          <w:p w:rsidR="006B5940" w:rsidRPr="00E3077F" w:rsidRDefault="006B5940" w:rsidP="00B37E8B">
            <w:r w:rsidRPr="00E3077F">
              <w:t>35 мин</w:t>
            </w:r>
          </w:p>
        </w:tc>
        <w:tc>
          <w:tcPr>
            <w:tcW w:w="1065" w:type="dxa"/>
          </w:tcPr>
          <w:p w:rsidR="006B5940" w:rsidRPr="00E3077F" w:rsidRDefault="006B5940" w:rsidP="00B37E8B">
            <w:r w:rsidRPr="00E3077F">
              <w:t>40 мин</w:t>
            </w:r>
          </w:p>
        </w:tc>
        <w:tc>
          <w:tcPr>
            <w:tcW w:w="1066" w:type="dxa"/>
          </w:tcPr>
          <w:p w:rsidR="006B5940" w:rsidRPr="00E3077F" w:rsidRDefault="006B5940" w:rsidP="00B37E8B">
            <w:r w:rsidRPr="00E3077F">
              <w:t>45 мин</w:t>
            </w:r>
          </w:p>
        </w:tc>
        <w:tc>
          <w:tcPr>
            <w:tcW w:w="1066" w:type="dxa"/>
          </w:tcPr>
          <w:p w:rsidR="006B5940" w:rsidRPr="00E3077F" w:rsidRDefault="006B5940" w:rsidP="00B37E8B">
            <w:r w:rsidRPr="00E3077F">
              <w:t>50 мин</w:t>
            </w:r>
          </w:p>
        </w:tc>
      </w:tr>
      <w:tr w:rsidR="006B5940" w:rsidRPr="00E3077F" w:rsidTr="00A26F45">
        <w:trPr>
          <w:trHeight w:val="298"/>
        </w:trPr>
        <w:tc>
          <w:tcPr>
            <w:tcW w:w="1065" w:type="dxa"/>
          </w:tcPr>
          <w:p w:rsidR="006B5940" w:rsidRPr="00E3077F" w:rsidRDefault="00A26F45" w:rsidP="00B37E8B">
            <w:r w:rsidRPr="00E3077F">
              <w:t>50°</w:t>
            </w:r>
          </w:p>
        </w:tc>
        <w:tc>
          <w:tcPr>
            <w:tcW w:w="1065" w:type="dxa"/>
          </w:tcPr>
          <w:p w:rsidR="006B5940" w:rsidRPr="00E3077F" w:rsidRDefault="00A26F45" w:rsidP="00B37E8B">
            <w:r w:rsidRPr="00E3077F">
              <w:t>47°</w:t>
            </w:r>
          </w:p>
        </w:tc>
        <w:tc>
          <w:tcPr>
            <w:tcW w:w="1065" w:type="dxa"/>
          </w:tcPr>
          <w:p w:rsidR="006B5940" w:rsidRPr="00E3077F" w:rsidRDefault="00A26F45" w:rsidP="00B37E8B">
            <w:r w:rsidRPr="00E3077F">
              <w:t>45°</w:t>
            </w:r>
          </w:p>
        </w:tc>
        <w:tc>
          <w:tcPr>
            <w:tcW w:w="1065" w:type="dxa"/>
          </w:tcPr>
          <w:p w:rsidR="006B5940" w:rsidRPr="00E3077F" w:rsidRDefault="00A26F45" w:rsidP="00B37E8B">
            <w:r w:rsidRPr="00E3077F">
              <w:t>43°</w:t>
            </w:r>
          </w:p>
        </w:tc>
        <w:tc>
          <w:tcPr>
            <w:tcW w:w="1065" w:type="dxa"/>
          </w:tcPr>
          <w:p w:rsidR="006B5940" w:rsidRPr="00E3077F" w:rsidRDefault="00A26F45" w:rsidP="00B37E8B">
            <w:r w:rsidRPr="00E3077F">
              <w:t>42°</w:t>
            </w:r>
          </w:p>
        </w:tc>
        <w:tc>
          <w:tcPr>
            <w:tcW w:w="1065" w:type="dxa"/>
          </w:tcPr>
          <w:p w:rsidR="006B5940" w:rsidRPr="00E3077F" w:rsidRDefault="00A26F45" w:rsidP="00B37E8B">
            <w:r w:rsidRPr="00E3077F">
              <w:t>41°</w:t>
            </w:r>
          </w:p>
        </w:tc>
        <w:tc>
          <w:tcPr>
            <w:tcW w:w="1065" w:type="dxa"/>
          </w:tcPr>
          <w:p w:rsidR="006B5940" w:rsidRPr="00E3077F" w:rsidRDefault="00A26F45" w:rsidP="00B37E8B">
            <w:r w:rsidRPr="00E3077F">
              <w:t>40°</w:t>
            </w:r>
          </w:p>
        </w:tc>
        <w:tc>
          <w:tcPr>
            <w:tcW w:w="1065" w:type="dxa"/>
          </w:tcPr>
          <w:p w:rsidR="006B5940" w:rsidRPr="00E3077F" w:rsidRDefault="00A26F45" w:rsidP="00B37E8B">
            <w:r w:rsidRPr="00E3077F">
              <w:t>38°</w:t>
            </w:r>
          </w:p>
        </w:tc>
        <w:tc>
          <w:tcPr>
            <w:tcW w:w="1066" w:type="dxa"/>
          </w:tcPr>
          <w:p w:rsidR="006B5940" w:rsidRPr="00E3077F" w:rsidRDefault="00A26F45" w:rsidP="00B37E8B">
            <w:r w:rsidRPr="00E3077F">
              <w:t>37</w:t>
            </w:r>
            <w:r w:rsidRPr="00E3077F">
              <w:rPr>
                <w:lang w:val="en-US"/>
              </w:rPr>
              <w:t>,</w:t>
            </w:r>
            <w:r w:rsidRPr="00E3077F">
              <w:t>5°</w:t>
            </w:r>
          </w:p>
        </w:tc>
        <w:tc>
          <w:tcPr>
            <w:tcW w:w="1066" w:type="dxa"/>
          </w:tcPr>
          <w:p w:rsidR="006B5940" w:rsidRPr="00E3077F" w:rsidRDefault="00A26F45" w:rsidP="00B37E8B">
            <w:r w:rsidRPr="00E3077F">
              <w:t>36°</w:t>
            </w:r>
          </w:p>
        </w:tc>
      </w:tr>
    </w:tbl>
    <w:p w:rsidR="006B5940" w:rsidRPr="00E3077F" w:rsidRDefault="006B5940" w:rsidP="00B37E8B"/>
    <w:p w:rsidR="00A26F45" w:rsidRPr="00E3077F" w:rsidRDefault="00A26F45" w:rsidP="00A26F45">
      <w:pPr>
        <w:rPr>
          <w:rStyle w:val="a9"/>
          <w:color w:val="000000"/>
          <w:sz w:val="32"/>
          <w:szCs w:val="32"/>
        </w:rPr>
      </w:pPr>
      <w:r w:rsidRPr="00E3077F">
        <w:rPr>
          <w:b/>
          <w:i/>
        </w:rPr>
        <w:t>В стакане в фольге</w:t>
      </w:r>
      <w:r w:rsidRPr="00E3077F">
        <w:rPr>
          <w:rStyle w:val="a9"/>
          <w:color w:val="000000"/>
          <w:sz w:val="32"/>
          <w:szCs w:val="32"/>
        </w:rPr>
        <w:t>:</w:t>
      </w:r>
    </w:p>
    <w:tbl>
      <w:tblPr>
        <w:tblStyle w:val="ab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A26F45" w:rsidRPr="00E3077F" w:rsidTr="00A26F45">
        <w:tc>
          <w:tcPr>
            <w:tcW w:w="1068" w:type="dxa"/>
          </w:tcPr>
          <w:p w:rsidR="00A26F45" w:rsidRPr="00E3077F" w:rsidRDefault="00A26F45" w:rsidP="009516EE">
            <w:r w:rsidRPr="00E3077F">
              <w:t>5 мин</w:t>
            </w:r>
          </w:p>
        </w:tc>
        <w:tc>
          <w:tcPr>
            <w:tcW w:w="1068" w:type="dxa"/>
          </w:tcPr>
          <w:p w:rsidR="00A26F45" w:rsidRPr="00E3077F" w:rsidRDefault="00A26F45" w:rsidP="009516EE">
            <w:r w:rsidRPr="00E3077F">
              <w:t>10 мин</w:t>
            </w:r>
          </w:p>
        </w:tc>
        <w:tc>
          <w:tcPr>
            <w:tcW w:w="1068" w:type="dxa"/>
          </w:tcPr>
          <w:p w:rsidR="00A26F45" w:rsidRPr="00E3077F" w:rsidRDefault="00A26F45" w:rsidP="009516EE">
            <w:r w:rsidRPr="00E3077F">
              <w:t>15 мин</w:t>
            </w:r>
          </w:p>
        </w:tc>
        <w:tc>
          <w:tcPr>
            <w:tcW w:w="1068" w:type="dxa"/>
          </w:tcPr>
          <w:p w:rsidR="00A26F45" w:rsidRPr="00E3077F" w:rsidRDefault="00A26F45" w:rsidP="009516EE">
            <w:r w:rsidRPr="00E3077F">
              <w:t>20 мин</w:t>
            </w:r>
          </w:p>
        </w:tc>
        <w:tc>
          <w:tcPr>
            <w:tcW w:w="1068" w:type="dxa"/>
          </w:tcPr>
          <w:p w:rsidR="00A26F45" w:rsidRPr="00E3077F" w:rsidRDefault="00A26F45" w:rsidP="009516EE">
            <w:r w:rsidRPr="00E3077F">
              <w:t>25 мин</w:t>
            </w:r>
          </w:p>
        </w:tc>
        <w:tc>
          <w:tcPr>
            <w:tcW w:w="1068" w:type="dxa"/>
          </w:tcPr>
          <w:p w:rsidR="00A26F45" w:rsidRPr="00E3077F" w:rsidRDefault="00A26F45" w:rsidP="009516EE">
            <w:r w:rsidRPr="00E3077F">
              <w:t>30 мин</w:t>
            </w:r>
          </w:p>
        </w:tc>
        <w:tc>
          <w:tcPr>
            <w:tcW w:w="1068" w:type="dxa"/>
          </w:tcPr>
          <w:p w:rsidR="00A26F45" w:rsidRPr="00E3077F" w:rsidRDefault="00A26F45" w:rsidP="009516EE">
            <w:r w:rsidRPr="00E3077F">
              <w:t>35 мин</w:t>
            </w:r>
          </w:p>
        </w:tc>
        <w:tc>
          <w:tcPr>
            <w:tcW w:w="1068" w:type="dxa"/>
          </w:tcPr>
          <w:p w:rsidR="00A26F45" w:rsidRPr="00E3077F" w:rsidRDefault="00A26F45" w:rsidP="009516EE">
            <w:r w:rsidRPr="00E3077F">
              <w:t>40 мин</w:t>
            </w:r>
          </w:p>
        </w:tc>
        <w:tc>
          <w:tcPr>
            <w:tcW w:w="1069" w:type="dxa"/>
          </w:tcPr>
          <w:p w:rsidR="00A26F45" w:rsidRPr="00E3077F" w:rsidRDefault="00A26F45" w:rsidP="009516EE">
            <w:r w:rsidRPr="00E3077F">
              <w:t>45 мин</w:t>
            </w:r>
          </w:p>
        </w:tc>
        <w:tc>
          <w:tcPr>
            <w:tcW w:w="1069" w:type="dxa"/>
          </w:tcPr>
          <w:p w:rsidR="00A26F45" w:rsidRPr="00E3077F" w:rsidRDefault="00A26F45" w:rsidP="009516EE">
            <w:r w:rsidRPr="00E3077F">
              <w:t>50 мин</w:t>
            </w:r>
          </w:p>
        </w:tc>
      </w:tr>
      <w:tr w:rsidR="00A26F45" w:rsidRPr="00E3077F" w:rsidTr="00A26F45">
        <w:tc>
          <w:tcPr>
            <w:tcW w:w="1068" w:type="dxa"/>
          </w:tcPr>
          <w:p w:rsidR="00A26F45" w:rsidRPr="00E3077F" w:rsidRDefault="00A26F45" w:rsidP="00A26F45">
            <w:r w:rsidRPr="00E3077F">
              <w:t>48°</w:t>
            </w:r>
          </w:p>
        </w:tc>
        <w:tc>
          <w:tcPr>
            <w:tcW w:w="1068" w:type="dxa"/>
          </w:tcPr>
          <w:p w:rsidR="00A26F45" w:rsidRPr="00E3077F" w:rsidRDefault="00A26F45" w:rsidP="00A26F45">
            <w:r w:rsidRPr="00E3077F">
              <w:t>46°</w:t>
            </w:r>
          </w:p>
        </w:tc>
        <w:tc>
          <w:tcPr>
            <w:tcW w:w="1068" w:type="dxa"/>
          </w:tcPr>
          <w:p w:rsidR="00A26F45" w:rsidRPr="00E3077F" w:rsidRDefault="00A26F45" w:rsidP="00A26F45">
            <w:r w:rsidRPr="00E3077F">
              <w:t>45°</w:t>
            </w:r>
          </w:p>
        </w:tc>
        <w:tc>
          <w:tcPr>
            <w:tcW w:w="1068" w:type="dxa"/>
          </w:tcPr>
          <w:p w:rsidR="00A26F45" w:rsidRPr="00E3077F" w:rsidRDefault="00A26F45" w:rsidP="00A26F45">
            <w:r w:rsidRPr="00E3077F">
              <w:t>43°</w:t>
            </w:r>
          </w:p>
        </w:tc>
        <w:tc>
          <w:tcPr>
            <w:tcW w:w="1068" w:type="dxa"/>
          </w:tcPr>
          <w:p w:rsidR="00A26F45" w:rsidRPr="00E3077F" w:rsidRDefault="00A26F45" w:rsidP="00A26F45">
            <w:r w:rsidRPr="00E3077F">
              <w:t>41°</w:t>
            </w:r>
          </w:p>
        </w:tc>
        <w:tc>
          <w:tcPr>
            <w:tcW w:w="1068" w:type="dxa"/>
          </w:tcPr>
          <w:p w:rsidR="00A26F45" w:rsidRPr="00E3077F" w:rsidRDefault="00A26F45" w:rsidP="00A26F45">
            <w:r w:rsidRPr="00E3077F">
              <w:t>41°</w:t>
            </w:r>
          </w:p>
        </w:tc>
        <w:tc>
          <w:tcPr>
            <w:tcW w:w="1068" w:type="dxa"/>
          </w:tcPr>
          <w:p w:rsidR="00A26F45" w:rsidRPr="00E3077F" w:rsidRDefault="00A26F45" w:rsidP="00A26F45">
            <w:r w:rsidRPr="00E3077F">
              <w:t>40°</w:t>
            </w:r>
          </w:p>
        </w:tc>
        <w:tc>
          <w:tcPr>
            <w:tcW w:w="1068" w:type="dxa"/>
          </w:tcPr>
          <w:p w:rsidR="00A26F45" w:rsidRPr="00E3077F" w:rsidRDefault="00A26F45" w:rsidP="00A26F45">
            <w:r w:rsidRPr="00E3077F">
              <w:t>39°</w:t>
            </w:r>
          </w:p>
        </w:tc>
        <w:tc>
          <w:tcPr>
            <w:tcW w:w="1069" w:type="dxa"/>
          </w:tcPr>
          <w:p w:rsidR="00A26F45" w:rsidRPr="00E3077F" w:rsidRDefault="00A26F45" w:rsidP="00A26F45">
            <w:r w:rsidRPr="00E3077F">
              <w:t>38°</w:t>
            </w:r>
          </w:p>
        </w:tc>
        <w:tc>
          <w:tcPr>
            <w:tcW w:w="1069" w:type="dxa"/>
          </w:tcPr>
          <w:p w:rsidR="00A26F45" w:rsidRPr="00E3077F" w:rsidRDefault="00A26F45" w:rsidP="00A26F45">
            <w:r w:rsidRPr="00E3077F">
              <w:t>37°</w:t>
            </w:r>
          </w:p>
        </w:tc>
      </w:tr>
    </w:tbl>
    <w:p w:rsidR="00A26F45" w:rsidRPr="00E3077F" w:rsidRDefault="00A26F45" w:rsidP="00A26F45"/>
    <w:p w:rsidR="00A26F45" w:rsidRPr="00E3077F" w:rsidRDefault="00A26F45" w:rsidP="00A26F45">
      <w:r w:rsidRPr="00E3077F">
        <w:rPr>
          <w:b/>
          <w:i/>
        </w:rPr>
        <w:t>В стакане в серебряном картоне</w:t>
      </w:r>
      <w:r w:rsidRPr="00E3077F">
        <w:rPr>
          <w:rStyle w:val="a9"/>
          <w:color w:val="000000"/>
          <w:sz w:val="32"/>
          <w:szCs w:val="32"/>
        </w:rPr>
        <w:t>:</w:t>
      </w:r>
    </w:p>
    <w:tbl>
      <w:tblPr>
        <w:tblStyle w:val="ab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A26F45" w:rsidRPr="00E3077F" w:rsidTr="00A26F45">
        <w:tc>
          <w:tcPr>
            <w:tcW w:w="1068" w:type="dxa"/>
          </w:tcPr>
          <w:p w:rsidR="00A26F45" w:rsidRPr="00E3077F" w:rsidRDefault="00A26F45" w:rsidP="009516EE">
            <w:r w:rsidRPr="00E3077F">
              <w:t>5 мин</w:t>
            </w:r>
          </w:p>
        </w:tc>
        <w:tc>
          <w:tcPr>
            <w:tcW w:w="1068" w:type="dxa"/>
          </w:tcPr>
          <w:p w:rsidR="00A26F45" w:rsidRPr="00E3077F" w:rsidRDefault="00A26F45" w:rsidP="009516EE">
            <w:r w:rsidRPr="00E3077F">
              <w:t>10 мин</w:t>
            </w:r>
          </w:p>
        </w:tc>
        <w:tc>
          <w:tcPr>
            <w:tcW w:w="1068" w:type="dxa"/>
          </w:tcPr>
          <w:p w:rsidR="00A26F45" w:rsidRPr="00E3077F" w:rsidRDefault="00A26F45" w:rsidP="009516EE">
            <w:r w:rsidRPr="00E3077F">
              <w:t>15 мин</w:t>
            </w:r>
          </w:p>
        </w:tc>
        <w:tc>
          <w:tcPr>
            <w:tcW w:w="1068" w:type="dxa"/>
          </w:tcPr>
          <w:p w:rsidR="00A26F45" w:rsidRPr="00E3077F" w:rsidRDefault="00A26F45" w:rsidP="009516EE">
            <w:r w:rsidRPr="00E3077F">
              <w:t>20 мин</w:t>
            </w:r>
          </w:p>
        </w:tc>
        <w:tc>
          <w:tcPr>
            <w:tcW w:w="1068" w:type="dxa"/>
          </w:tcPr>
          <w:p w:rsidR="00A26F45" w:rsidRPr="00E3077F" w:rsidRDefault="00A26F45" w:rsidP="009516EE">
            <w:r w:rsidRPr="00E3077F">
              <w:t>25 мин</w:t>
            </w:r>
          </w:p>
        </w:tc>
        <w:tc>
          <w:tcPr>
            <w:tcW w:w="1068" w:type="dxa"/>
          </w:tcPr>
          <w:p w:rsidR="00A26F45" w:rsidRPr="00E3077F" w:rsidRDefault="00A26F45" w:rsidP="009516EE">
            <w:r w:rsidRPr="00E3077F">
              <w:t>30 мин</w:t>
            </w:r>
          </w:p>
        </w:tc>
        <w:tc>
          <w:tcPr>
            <w:tcW w:w="1068" w:type="dxa"/>
          </w:tcPr>
          <w:p w:rsidR="00A26F45" w:rsidRPr="00E3077F" w:rsidRDefault="00A26F45" w:rsidP="009516EE">
            <w:r w:rsidRPr="00E3077F">
              <w:t>35 мин</w:t>
            </w:r>
          </w:p>
        </w:tc>
        <w:tc>
          <w:tcPr>
            <w:tcW w:w="1068" w:type="dxa"/>
          </w:tcPr>
          <w:p w:rsidR="00A26F45" w:rsidRPr="00E3077F" w:rsidRDefault="00A26F45" w:rsidP="009516EE">
            <w:r w:rsidRPr="00E3077F">
              <w:t>40 мин</w:t>
            </w:r>
          </w:p>
        </w:tc>
        <w:tc>
          <w:tcPr>
            <w:tcW w:w="1069" w:type="dxa"/>
          </w:tcPr>
          <w:p w:rsidR="00A26F45" w:rsidRPr="00E3077F" w:rsidRDefault="00A26F45" w:rsidP="009516EE">
            <w:r w:rsidRPr="00E3077F">
              <w:t>45 мин</w:t>
            </w:r>
          </w:p>
        </w:tc>
        <w:tc>
          <w:tcPr>
            <w:tcW w:w="1069" w:type="dxa"/>
          </w:tcPr>
          <w:p w:rsidR="00A26F45" w:rsidRPr="00E3077F" w:rsidRDefault="00A26F45" w:rsidP="009516EE">
            <w:r w:rsidRPr="00E3077F">
              <w:t>50 мин</w:t>
            </w:r>
          </w:p>
        </w:tc>
      </w:tr>
      <w:tr w:rsidR="00A26F45" w:rsidRPr="00E3077F" w:rsidTr="00A26F45">
        <w:tc>
          <w:tcPr>
            <w:tcW w:w="1068" w:type="dxa"/>
          </w:tcPr>
          <w:p w:rsidR="00A26F45" w:rsidRPr="00E3077F" w:rsidRDefault="00A26F45" w:rsidP="00B37E8B">
            <w:r w:rsidRPr="00E3077F">
              <w:t>52°</w:t>
            </w:r>
          </w:p>
        </w:tc>
        <w:tc>
          <w:tcPr>
            <w:tcW w:w="1068" w:type="dxa"/>
          </w:tcPr>
          <w:p w:rsidR="00A26F45" w:rsidRPr="00E3077F" w:rsidRDefault="00A26F45" w:rsidP="00B37E8B">
            <w:r w:rsidRPr="00E3077F">
              <w:t>49°</w:t>
            </w:r>
          </w:p>
        </w:tc>
        <w:tc>
          <w:tcPr>
            <w:tcW w:w="1068" w:type="dxa"/>
          </w:tcPr>
          <w:p w:rsidR="00A26F45" w:rsidRPr="00E3077F" w:rsidRDefault="00A26F45" w:rsidP="00B37E8B">
            <w:r w:rsidRPr="00E3077F">
              <w:t>47°</w:t>
            </w:r>
          </w:p>
        </w:tc>
        <w:tc>
          <w:tcPr>
            <w:tcW w:w="1068" w:type="dxa"/>
          </w:tcPr>
          <w:p w:rsidR="00A26F45" w:rsidRPr="00E3077F" w:rsidRDefault="00A26F45" w:rsidP="00B37E8B">
            <w:r w:rsidRPr="00E3077F">
              <w:t>47°</w:t>
            </w:r>
          </w:p>
        </w:tc>
        <w:tc>
          <w:tcPr>
            <w:tcW w:w="1068" w:type="dxa"/>
          </w:tcPr>
          <w:p w:rsidR="00A26F45" w:rsidRPr="00E3077F" w:rsidRDefault="00A26F45" w:rsidP="00B37E8B">
            <w:r w:rsidRPr="00E3077F">
              <w:t>43°</w:t>
            </w:r>
          </w:p>
        </w:tc>
        <w:tc>
          <w:tcPr>
            <w:tcW w:w="1068" w:type="dxa"/>
          </w:tcPr>
          <w:p w:rsidR="00A26F45" w:rsidRPr="00E3077F" w:rsidRDefault="00A26F45" w:rsidP="00B37E8B">
            <w:r w:rsidRPr="00E3077F">
              <w:t>42°</w:t>
            </w:r>
          </w:p>
        </w:tc>
        <w:tc>
          <w:tcPr>
            <w:tcW w:w="1068" w:type="dxa"/>
          </w:tcPr>
          <w:p w:rsidR="00A26F45" w:rsidRPr="00E3077F" w:rsidRDefault="00A26F45" w:rsidP="00B37E8B">
            <w:r w:rsidRPr="00E3077F">
              <w:t>40°</w:t>
            </w:r>
          </w:p>
        </w:tc>
        <w:tc>
          <w:tcPr>
            <w:tcW w:w="1068" w:type="dxa"/>
          </w:tcPr>
          <w:p w:rsidR="00A26F45" w:rsidRPr="00E3077F" w:rsidRDefault="00A26F45" w:rsidP="00B37E8B">
            <w:r w:rsidRPr="00E3077F">
              <w:t>39°</w:t>
            </w:r>
          </w:p>
        </w:tc>
        <w:tc>
          <w:tcPr>
            <w:tcW w:w="1069" w:type="dxa"/>
          </w:tcPr>
          <w:p w:rsidR="00A26F45" w:rsidRPr="00E3077F" w:rsidRDefault="00A26F45" w:rsidP="00B37E8B">
            <w:r w:rsidRPr="00E3077F">
              <w:t>38°</w:t>
            </w:r>
          </w:p>
        </w:tc>
        <w:tc>
          <w:tcPr>
            <w:tcW w:w="1069" w:type="dxa"/>
          </w:tcPr>
          <w:p w:rsidR="00A26F45" w:rsidRPr="00E3077F" w:rsidRDefault="00A26F45" w:rsidP="00B37E8B">
            <w:r w:rsidRPr="00E3077F">
              <w:t>36</w:t>
            </w:r>
            <w:r w:rsidRPr="00E3077F">
              <w:rPr>
                <w:lang w:val="en-US"/>
              </w:rPr>
              <w:t>,</w:t>
            </w:r>
            <w:r w:rsidRPr="00E3077F">
              <w:t>5°</w:t>
            </w:r>
          </w:p>
        </w:tc>
      </w:tr>
    </w:tbl>
    <w:p w:rsidR="002E5263" w:rsidRPr="00E3077F" w:rsidRDefault="00ED7118" w:rsidP="00B37E8B">
      <w:r w:rsidRPr="00E3077F">
        <w:t xml:space="preserve"> </w:t>
      </w:r>
    </w:p>
    <w:p w:rsidR="00ED7118" w:rsidRPr="00E3077F" w:rsidRDefault="00ED7118" w:rsidP="00B37E8B"/>
    <w:p w:rsidR="00ED7118" w:rsidRPr="00E3077F" w:rsidRDefault="00ED7118" w:rsidP="00ED7118">
      <w:r w:rsidRPr="00E3077F">
        <w:rPr>
          <w:b/>
          <w:i/>
        </w:rPr>
        <w:t>Вывод</w:t>
      </w:r>
      <w:r w:rsidRPr="00E3077F">
        <w:rPr>
          <w:rStyle w:val="a9"/>
          <w:color w:val="000000"/>
          <w:sz w:val="32"/>
          <w:szCs w:val="32"/>
        </w:rPr>
        <w:t>:</w:t>
      </w:r>
    </w:p>
    <w:p w:rsidR="00ED7118" w:rsidRPr="00E3077F" w:rsidRDefault="00875002" w:rsidP="00B37E8B">
      <w:r w:rsidRPr="00E3077F">
        <w:t>Следовательно, мы можем сказать</w:t>
      </w:r>
      <w:r w:rsidR="00D14D45">
        <w:t>,</w:t>
      </w:r>
      <w:r w:rsidRPr="00E3077F">
        <w:t xml:space="preserve"> что условия действительно очень влияют на температуру воды </w:t>
      </w:r>
    </w:p>
    <w:p w:rsidR="00875002" w:rsidRDefault="00875002" w:rsidP="00B37E8B">
      <w:r w:rsidRPr="00E3077F">
        <w:t>Быстрее всех вода остыла в фольге, а медленнее всех в серебряном картоне, в нормальных условиях вода остывала умеренно</w:t>
      </w:r>
      <w:r w:rsidR="001F3F37">
        <w:t>.</w:t>
      </w:r>
    </w:p>
    <w:p w:rsidR="001F3F37" w:rsidRPr="00E3077F" w:rsidRDefault="001F3F37" w:rsidP="00B37E8B">
      <w:proofErr w:type="gramStart"/>
      <w:r>
        <w:t>Может</w:t>
      </w:r>
      <w:proofErr w:type="gramEnd"/>
      <w:r>
        <w:t xml:space="preserve"> стоит задуматься, какая должна быть внутренняя поверхность различных емкостей, например, заварочных чайников, чтобы улучшить качество получаемого продукта.</w:t>
      </w:r>
    </w:p>
    <w:p w:rsidR="00B35929" w:rsidRPr="00E3077F" w:rsidRDefault="002E5263" w:rsidP="00B37E8B">
      <w:r w:rsidRPr="00E3077F">
        <w:rPr>
          <w:noProof/>
        </w:rPr>
        <w:lastRenderedPageBreak/>
        <w:drawing>
          <wp:inline distT="0" distB="0" distL="0" distR="0">
            <wp:extent cx="2962275" cy="2962275"/>
            <wp:effectExtent l="19050" t="0" r="9525" b="0"/>
            <wp:docPr id="4" name="Рисунок 1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685" cy="29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77F">
        <w:t xml:space="preserve">  </w:t>
      </w:r>
      <w:r w:rsidR="00ED7118" w:rsidRPr="00E3077F">
        <w:rPr>
          <w:noProof/>
        </w:rPr>
        <w:drawing>
          <wp:inline distT="0" distB="0" distL="0" distR="0">
            <wp:extent cx="3457575" cy="3168763"/>
            <wp:effectExtent l="19050" t="0" r="9525" b="0"/>
            <wp:docPr id="5" name="Рисунок 0" descr="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16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77F">
        <w:rPr>
          <w:noProof/>
        </w:rPr>
        <w:drawing>
          <wp:inline distT="0" distB="0" distL="0" distR="0">
            <wp:extent cx="2747010" cy="2605497"/>
            <wp:effectExtent l="19050" t="0" r="0" b="0"/>
            <wp:docPr id="3" name="Рисунок 2" descr="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815" cy="261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118" w:rsidRPr="00E3077F">
        <w:t xml:space="preserve"> </w:t>
      </w:r>
      <w:r w:rsidR="00ED7118" w:rsidRPr="00E3077F">
        <w:rPr>
          <w:noProof/>
        </w:rPr>
        <w:drawing>
          <wp:inline distT="0" distB="0" distL="0" distR="0">
            <wp:extent cx="2785110" cy="2986994"/>
            <wp:effectExtent l="171450" t="133350" r="358140" b="308656"/>
            <wp:docPr id="6" name="Рисунок 5" descr="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796537" cy="2999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56EF" w:rsidRPr="00E3077F" w:rsidRDefault="00B35929" w:rsidP="00B37E8B">
      <w:r w:rsidRPr="00E3077F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C856EF" w:rsidRPr="00E3077F">
        <w:br w:type="page"/>
      </w:r>
    </w:p>
    <w:p w:rsidR="002E5263" w:rsidRPr="00E3077F" w:rsidRDefault="002E5263" w:rsidP="00B37E8B">
      <w:r w:rsidRPr="00E3077F">
        <w:lastRenderedPageBreak/>
        <w:t xml:space="preserve">6. Характеристика основных источников информации  </w:t>
      </w:r>
    </w:p>
    <w:p w:rsidR="002E5263" w:rsidRPr="00E3077F" w:rsidRDefault="002E5263" w:rsidP="00B37E8B"/>
    <w:p w:rsidR="00952BB3" w:rsidRPr="00C64B9E" w:rsidRDefault="00923E13" w:rsidP="00952BB3">
      <w:pPr>
        <w:pStyle w:val="a8"/>
        <w:numPr>
          <w:ilvl w:val="0"/>
          <w:numId w:val="2"/>
        </w:numPr>
        <w:shd w:val="clear" w:color="auto" w:fill="FFFFFF"/>
        <w:jc w:val="both"/>
        <w:rPr>
          <w:color w:val="000000"/>
          <w:shd w:val="clear" w:color="auto" w:fill="FFFFFF"/>
        </w:rPr>
      </w:pPr>
      <w:r>
        <w:t xml:space="preserve">Правила заваривания чая по-научному </w:t>
      </w:r>
      <w:r w:rsidRPr="00C64B9E">
        <w:rPr>
          <w:color w:val="000000"/>
          <w:shd w:val="clear" w:color="auto" w:fill="FFFFFF"/>
        </w:rPr>
        <w:t xml:space="preserve">[электронный ресурс] /адрес доступа: </w:t>
      </w:r>
      <w:hyperlink r:id="rId17" w:history="1">
        <w:r w:rsidR="00952BB3">
          <w:rPr>
            <w:rStyle w:val="a7"/>
          </w:rPr>
          <w:t>Подробнее: https://coffeestate.ru/a78474-pravila-zavarivaniya-chaya.html</w:t>
        </w:r>
      </w:hyperlink>
    </w:p>
    <w:p w:rsidR="00952BB3" w:rsidRPr="00BA1D1A" w:rsidRDefault="00952BB3" w:rsidP="00923E13">
      <w:pPr>
        <w:pStyle w:val="ac"/>
      </w:pPr>
    </w:p>
    <w:sectPr w:rsidR="00952BB3" w:rsidRPr="00BA1D1A" w:rsidSect="00F43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EE2"/>
    <w:multiLevelType w:val="hybridMultilevel"/>
    <w:tmpl w:val="9832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472F"/>
    <w:multiLevelType w:val="hybridMultilevel"/>
    <w:tmpl w:val="416A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68F3"/>
    <w:rsid w:val="000E0226"/>
    <w:rsid w:val="001309F3"/>
    <w:rsid w:val="0016696F"/>
    <w:rsid w:val="001B499C"/>
    <w:rsid w:val="001F3F37"/>
    <w:rsid w:val="00225FAF"/>
    <w:rsid w:val="002E5263"/>
    <w:rsid w:val="00371DAD"/>
    <w:rsid w:val="00394196"/>
    <w:rsid w:val="00394C52"/>
    <w:rsid w:val="00545454"/>
    <w:rsid w:val="005468F3"/>
    <w:rsid w:val="006252B6"/>
    <w:rsid w:val="00655DEC"/>
    <w:rsid w:val="006B0BE4"/>
    <w:rsid w:val="006B5940"/>
    <w:rsid w:val="006D6481"/>
    <w:rsid w:val="007B70F5"/>
    <w:rsid w:val="007F4F79"/>
    <w:rsid w:val="00820B55"/>
    <w:rsid w:val="008253F8"/>
    <w:rsid w:val="00834765"/>
    <w:rsid w:val="00853FFC"/>
    <w:rsid w:val="00875002"/>
    <w:rsid w:val="00875E82"/>
    <w:rsid w:val="009132F9"/>
    <w:rsid w:val="00923E13"/>
    <w:rsid w:val="00952BB3"/>
    <w:rsid w:val="00984A55"/>
    <w:rsid w:val="00A2598E"/>
    <w:rsid w:val="00A26F45"/>
    <w:rsid w:val="00AA03A9"/>
    <w:rsid w:val="00B35929"/>
    <w:rsid w:val="00B37E8B"/>
    <w:rsid w:val="00BA1D1A"/>
    <w:rsid w:val="00BA2417"/>
    <w:rsid w:val="00BF250A"/>
    <w:rsid w:val="00C117E5"/>
    <w:rsid w:val="00C26E2A"/>
    <w:rsid w:val="00C856EF"/>
    <w:rsid w:val="00CF394B"/>
    <w:rsid w:val="00D14D45"/>
    <w:rsid w:val="00DA3A41"/>
    <w:rsid w:val="00E3077F"/>
    <w:rsid w:val="00ED7118"/>
    <w:rsid w:val="00F4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68F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468F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46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8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394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F394B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CF394B"/>
    <w:rPr>
      <w:i/>
      <w:iCs/>
    </w:rPr>
  </w:style>
  <w:style w:type="character" w:styleId="aa">
    <w:name w:val="Strong"/>
    <w:basedOn w:val="a0"/>
    <w:uiPriority w:val="22"/>
    <w:qFormat/>
    <w:rsid w:val="00BA1D1A"/>
    <w:rPr>
      <w:b/>
      <w:bCs/>
    </w:rPr>
  </w:style>
  <w:style w:type="table" w:styleId="ab">
    <w:name w:val="Table Grid"/>
    <w:basedOn w:val="a1"/>
    <w:uiPriority w:val="59"/>
    <w:rsid w:val="006B5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A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zadachi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buchonok.ru/cel-raboty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coffeestate.ru/a78474-pravila-zavarivaniya-chaya.htm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hyperlink" Target="https://obuchonok.ru/node/425" TargetMode="External"/><Relationship Id="rId11" Type="http://schemas.openxmlformats.org/officeDocument/2006/relationships/hyperlink" Target="https://obuchonok.ru/node/43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obuchonok.ru/znachimo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buchonok.ru/metody" TargetMode="Externa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percentStacked"/>
        <c:ser>
          <c:idx val="0"/>
          <c:order val="0"/>
          <c:marker>
            <c:symbol val="none"/>
          </c:marker>
          <c:val>
            <c:numRef>
              <c:f>Лист1!$A$1:$A$11</c:f>
              <c:numCache>
                <c:formatCode>General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Лист1!$B$1:$B$11</c:f>
              <c:numCache>
                <c:formatCode>General</c:formatCode>
                <c:ptCount val="11"/>
                <c:pt idx="0">
                  <c:v>56</c:v>
                </c:pt>
                <c:pt idx="1">
                  <c:v>50</c:v>
                </c:pt>
                <c:pt idx="2">
                  <c:v>47</c:v>
                </c:pt>
                <c:pt idx="3">
                  <c:v>45</c:v>
                </c:pt>
                <c:pt idx="4">
                  <c:v>43</c:v>
                </c:pt>
                <c:pt idx="5">
                  <c:v>42</c:v>
                </c:pt>
                <c:pt idx="6">
                  <c:v>41</c:v>
                </c:pt>
                <c:pt idx="7">
                  <c:v>40</c:v>
                </c:pt>
                <c:pt idx="8">
                  <c:v>38</c:v>
                </c:pt>
                <c:pt idx="9">
                  <c:v>37.5</c:v>
                </c:pt>
                <c:pt idx="10">
                  <c:v>36</c:v>
                </c:pt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Лист1!$C$1:$C$11</c:f>
              <c:numCache>
                <c:formatCode>General</c:formatCode>
                <c:ptCount val="11"/>
                <c:pt idx="0">
                  <c:v>56</c:v>
                </c:pt>
                <c:pt idx="1">
                  <c:v>48</c:v>
                </c:pt>
                <c:pt idx="2">
                  <c:v>46</c:v>
                </c:pt>
                <c:pt idx="3">
                  <c:v>45</c:v>
                </c:pt>
                <c:pt idx="4">
                  <c:v>43</c:v>
                </c:pt>
                <c:pt idx="5">
                  <c:v>41</c:v>
                </c:pt>
                <c:pt idx="6">
                  <c:v>41</c:v>
                </c:pt>
                <c:pt idx="7">
                  <c:v>40</c:v>
                </c:pt>
                <c:pt idx="8">
                  <c:v>39</c:v>
                </c:pt>
                <c:pt idx="9">
                  <c:v>38</c:v>
                </c:pt>
                <c:pt idx="10">
                  <c:v>37</c:v>
                </c:pt>
              </c:numCache>
            </c:numRef>
          </c:val>
        </c:ser>
        <c:ser>
          <c:idx val="3"/>
          <c:order val="3"/>
          <c:marker>
            <c:symbol val="none"/>
          </c:marker>
          <c:val>
            <c:numRef>
              <c:f>Лист1!$D$1:$D$11</c:f>
              <c:numCache>
                <c:formatCode>General</c:formatCode>
                <c:ptCount val="11"/>
                <c:pt idx="0">
                  <c:v>56</c:v>
                </c:pt>
                <c:pt idx="1">
                  <c:v>52</c:v>
                </c:pt>
                <c:pt idx="2">
                  <c:v>49</c:v>
                </c:pt>
                <c:pt idx="3">
                  <c:v>47</c:v>
                </c:pt>
                <c:pt idx="4">
                  <c:v>47</c:v>
                </c:pt>
                <c:pt idx="5">
                  <c:v>43</c:v>
                </c:pt>
                <c:pt idx="6">
                  <c:v>42</c:v>
                </c:pt>
                <c:pt idx="7">
                  <c:v>40</c:v>
                </c:pt>
                <c:pt idx="8">
                  <c:v>39</c:v>
                </c:pt>
                <c:pt idx="9">
                  <c:v>38</c:v>
                </c:pt>
                <c:pt idx="10">
                  <c:v>36.5</c:v>
                </c:pt>
              </c:numCache>
            </c:numRef>
          </c:val>
        </c:ser>
        <c:marker val="1"/>
        <c:axId val="138959872"/>
        <c:axId val="138969856"/>
      </c:lineChart>
      <c:catAx>
        <c:axId val="138959872"/>
        <c:scaling>
          <c:orientation val="minMax"/>
        </c:scaling>
        <c:axPos val="b"/>
        <c:tickLblPos val="nextTo"/>
        <c:crossAx val="138969856"/>
        <c:crosses val="autoZero"/>
        <c:auto val="1"/>
        <c:lblAlgn val="ctr"/>
        <c:lblOffset val="100"/>
      </c:catAx>
      <c:valAx>
        <c:axId val="138969856"/>
        <c:scaling>
          <c:orientation val="minMax"/>
        </c:scaling>
        <c:axPos val="l"/>
        <c:majorGridlines/>
        <c:numFmt formatCode="0%" sourceLinked="1"/>
        <c:tickLblPos val="nextTo"/>
        <c:crossAx val="138959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7277-AC29-4494-BAE3-B4754C51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dcterms:created xsi:type="dcterms:W3CDTF">2021-12-16T16:48:00Z</dcterms:created>
  <dcterms:modified xsi:type="dcterms:W3CDTF">2021-12-16T16:48:00Z</dcterms:modified>
</cp:coreProperties>
</file>